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8" w:rsidRPr="0002079D" w:rsidRDefault="00A53526" w:rsidP="00FD72A8">
      <w:pPr>
        <w:spacing w:line="360" w:lineRule="auto"/>
        <w:jc w:val="center"/>
        <w:rPr>
          <w:color w:val="000000"/>
        </w:rPr>
      </w:pPr>
      <w:bookmarkStart w:id="0" w:name="_Hlk179980728"/>
      <w:bookmarkStart w:id="1" w:name="_GoBack"/>
      <w:bookmarkEnd w:id="1"/>
      <w:r w:rsidRPr="00FD72A8">
        <w:rPr>
          <w:noProof/>
          <w:color w:val="000000"/>
          <w:lang w:val="uk-UA" w:eastAsia="uk-UA"/>
        </w:rPr>
        <w:drawing>
          <wp:inline distT="0" distB="0" distL="0" distR="0">
            <wp:extent cx="44323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A8" w:rsidRPr="0002079D" w:rsidRDefault="00FD72A8" w:rsidP="00FD72A8">
      <w:pPr>
        <w:autoSpaceDE w:val="0"/>
        <w:autoSpaceDN w:val="0"/>
        <w:jc w:val="center"/>
        <w:rPr>
          <w:b/>
          <w:color w:val="000000"/>
        </w:rPr>
      </w:pPr>
      <w:r w:rsidRPr="0002079D">
        <w:rPr>
          <w:b/>
          <w:color w:val="000000"/>
        </w:rPr>
        <w:t xml:space="preserve">МОГИЛІВ-ПОДІЛЬСЬКА МІСЬКА РАДА </w:t>
      </w:r>
    </w:p>
    <w:p w:rsidR="00FD72A8" w:rsidRPr="0002079D" w:rsidRDefault="00FD72A8" w:rsidP="00FD72A8">
      <w:pPr>
        <w:autoSpaceDE w:val="0"/>
        <w:autoSpaceDN w:val="0"/>
        <w:spacing w:line="360" w:lineRule="auto"/>
        <w:jc w:val="center"/>
        <w:rPr>
          <w:b/>
          <w:color w:val="000000"/>
        </w:rPr>
      </w:pPr>
      <w:r w:rsidRPr="0002079D">
        <w:rPr>
          <w:b/>
          <w:color w:val="000000"/>
        </w:rPr>
        <w:t>ВІННИЦЬКОЇ ОБЛАСТІ</w:t>
      </w:r>
    </w:p>
    <w:p w:rsidR="00FD72A8" w:rsidRPr="006514C4" w:rsidRDefault="00FD72A8" w:rsidP="00FD72A8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6514C4">
        <w:rPr>
          <w:b/>
          <w:bCs/>
          <w:sz w:val="32"/>
          <w:szCs w:val="32"/>
          <w:lang w:val="uk-UA"/>
        </w:rPr>
        <w:t>Р І Ш Е Н Н Я  №1</w:t>
      </w:r>
      <w:r>
        <w:rPr>
          <w:b/>
          <w:bCs/>
          <w:sz w:val="32"/>
          <w:szCs w:val="32"/>
          <w:lang w:val="uk-UA"/>
        </w:rPr>
        <w:t>30</w:t>
      </w:r>
      <w:r w:rsidR="000F7C28">
        <w:rPr>
          <w:b/>
          <w:bCs/>
          <w:sz w:val="32"/>
          <w:szCs w:val="32"/>
          <w:lang w:val="uk-UA"/>
        </w:rPr>
        <w:t>4</w:t>
      </w:r>
    </w:p>
    <w:p w:rsidR="00FD72A8" w:rsidRDefault="00FD72A8" w:rsidP="00FD72A8">
      <w:pPr>
        <w:jc w:val="center"/>
        <w:rPr>
          <w:lang w:val="uk-UA"/>
        </w:rPr>
      </w:pPr>
      <w:r w:rsidRPr="006514C4">
        <w:rPr>
          <w:lang w:val="uk-UA"/>
        </w:rPr>
        <w:t>28 січня 2025 року               55 сесії   8 скликання        м. Могилів-Подільський</w:t>
      </w:r>
      <w:bookmarkEnd w:id="0"/>
      <w:r w:rsidRPr="006514C4">
        <w:rPr>
          <w:lang w:val="uk-UA"/>
        </w:rPr>
        <w:t xml:space="preserve"> </w:t>
      </w:r>
    </w:p>
    <w:p w:rsidR="00FD72A8" w:rsidRDefault="00FD72A8" w:rsidP="00FD72A8">
      <w:pPr>
        <w:jc w:val="center"/>
        <w:rPr>
          <w:lang w:val="uk-UA"/>
        </w:rPr>
      </w:pPr>
    </w:p>
    <w:p w:rsidR="00FD72A8" w:rsidRPr="006514C4" w:rsidRDefault="00FD72A8" w:rsidP="00FD72A8">
      <w:pPr>
        <w:jc w:val="center"/>
        <w:rPr>
          <w:lang w:val="uk-UA"/>
        </w:rPr>
      </w:pPr>
      <w:r w:rsidRPr="006514C4">
        <w:rPr>
          <w:lang w:val="uk-UA"/>
        </w:rPr>
        <w:t xml:space="preserve">    </w:t>
      </w:r>
    </w:p>
    <w:p w:rsidR="00FD72A8" w:rsidRDefault="00FD72A8" w:rsidP="00FD72A8">
      <w:pPr>
        <w:ind w:left="1005" w:hanging="863"/>
        <w:jc w:val="center"/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4F65F0" w:rsidRPr="004F65F0">
        <w:rPr>
          <w:b/>
          <w:lang w:val="uk-UA"/>
        </w:rPr>
        <w:t xml:space="preserve">Про затвердження документації із землеустрою </w:t>
      </w:r>
    </w:p>
    <w:p w:rsidR="004F65F0" w:rsidRDefault="00FD72A8" w:rsidP="00FD72A8">
      <w:pPr>
        <w:ind w:left="709" w:hanging="709"/>
        <w:jc w:val="center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4F65F0" w:rsidRPr="004F65F0">
        <w:rPr>
          <w:b/>
          <w:lang w:val="uk-UA"/>
        </w:rPr>
        <w:t>з метою встановлення земельног</w:t>
      </w:r>
      <w:r>
        <w:rPr>
          <w:b/>
          <w:lang w:val="uk-UA"/>
        </w:rPr>
        <w:t xml:space="preserve">о сервітуту на земельні ділянки </w:t>
      </w:r>
      <w:r w:rsidR="004F65F0" w:rsidRPr="004F65F0">
        <w:rPr>
          <w:b/>
          <w:lang w:val="uk-UA"/>
        </w:rPr>
        <w:t xml:space="preserve">комунальної власності </w:t>
      </w:r>
      <w:r w:rsidR="00107A63">
        <w:rPr>
          <w:b/>
          <w:lang w:val="uk-UA"/>
        </w:rPr>
        <w:t>та припинення договору сервітуту</w:t>
      </w:r>
    </w:p>
    <w:p w:rsidR="004F65F0" w:rsidRDefault="004F65F0" w:rsidP="0092555A">
      <w:pPr>
        <w:ind w:left="1005"/>
        <w:jc w:val="center"/>
        <w:rPr>
          <w:b/>
          <w:lang w:val="uk-UA"/>
        </w:rPr>
      </w:pPr>
    </w:p>
    <w:p w:rsidR="00890A7E" w:rsidRPr="00D666B2" w:rsidRDefault="00890A7E" w:rsidP="009A0D59">
      <w:pPr>
        <w:pStyle w:val="a6"/>
        <w:ind w:firstLine="708"/>
        <w:jc w:val="left"/>
        <w:rPr>
          <w:b/>
        </w:rPr>
      </w:pPr>
      <w:r w:rsidRPr="00AE2DDF">
        <w:rPr>
          <w:szCs w:val="28"/>
        </w:rPr>
        <w:t xml:space="preserve">Керуючись </w:t>
      </w:r>
      <w:r w:rsidR="00924ABB" w:rsidRPr="00AE2DDF">
        <w:rPr>
          <w:color w:val="000000"/>
          <w:szCs w:val="28"/>
        </w:rPr>
        <w:t xml:space="preserve">ст. 26 Закону України «Про місцеве самоврядування в Україні», відповідно до </w:t>
      </w:r>
      <w:r w:rsidR="00FA6056" w:rsidRPr="00AE2DDF">
        <w:rPr>
          <w:szCs w:val="28"/>
        </w:rPr>
        <w:t>ст.ст. 12, 98-102, 122</w:t>
      </w:r>
      <w:r w:rsidR="00BF0308" w:rsidRPr="00AE2DDF">
        <w:rPr>
          <w:szCs w:val="28"/>
        </w:rPr>
        <w:t>, 124</w:t>
      </w:r>
      <w:r w:rsidR="00BF0308" w:rsidRPr="00AE2DDF">
        <w:rPr>
          <w:szCs w:val="28"/>
          <w:vertAlign w:val="superscript"/>
        </w:rPr>
        <w:t>1</w:t>
      </w:r>
      <w:r w:rsidR="000C0A86">
        <w:rPr>
          <w:szCs w:val="28"/>
          <w:vertAlign w:val="superscript"/>
        </w:rPr>
        <w:t xml:space="preserve"> </w:t>
      </w:r>
      <w:r w:rsidR="00EA1C49">
        <w:rPr>
          <w:szCs w:val="28"/>
        </w:rPr>
        <w:t>, 1</w:t>
      </w:r>
      <w:r w:rsidR="000C0A86">
        <w:rPr>
          <w:szCs w:val="28"/>
        </w:rPr>
        <w:t>86</w:t>
      </w:r>
      <w:r w:rsidRPr="00AE2DDF">
        <w:rPr>
          <w:szCs w:val="28"/>
        </w:rPr>
        <w:t xml:space="preserve"> Земельного кодексу України, </w:t>
      </w:r>
      <w:r w:rsidR="000B6E04">
        <w:rPr>
          <w:color w:val="000000"/>
          <w:szCs w:val="28"/>
        </w:rPr>
        <w:t>з</w:t>
      </w:r>
      <w:r w:rsidR="00424F9F">
        <w:rPr>
          <w:color w:val="000000"/>
          <w:szCs w:val="28"/>
        </w:rPr>
        <w:t xml:space="preserve">аконів </w:t>
      </w:r>
      <w:r w:rsidR="000840B3" w:rsidRPr="00AE2DDF">
        <w:rPr>
          <w:color w:val="000000"/>
          <w:szCs w:val="28"/>
        </w:rPr>
        <w:t>України «Про зем</w:t>
      </w:r>
      <w:r w:rsidR="00146CB3" w:rsidRPr="00AE2DDF">
        <w:rPr>
          <w:color w:val="000000"/>
          <w:szCs w:val="28"/>
        </w:rPr>
        <w:t>л</w:t>
      </w:r>
      <w:r w:rsidR="000840B3" w:rsidRPr="00AE2DDF">
        <w:rPr>
          <w:color w:val="000000"/>
          <w:szCs w:val="28"/>
        </w:rPr>
        <w:t>е</w:t>
      </w:r>
      <w:r w:rsidR="00146CB3" w:rsidRPr="00AE2DDF">
        <w:rPr>
          <w:color w:val="000000"/>
          <w:szCs w:val="28"/>
        </w:rPr>
        <w:t>устрій»,</w:t>
      </w:r>
      <w:r w:rsidRPr="00AE2DDF">
        <w:rPr>
          <w:color w:val="000000"/>
          <w:szCs w:val="28"/>
        </w:rPr>
        <w:t xml:space="preserve"> «Про регулюв</w:t>
      </w:r>
      <w:r w:rsidR="00424F9F">
        <w:rPr>
          <w:color w:val="000000"/>
          <w:szCs w:val="28"/>
        </w:rPr>
        <w:t>ання містобудівної діяльності»</w:t>
      </w:r>
      <w:r w:rsidR="00146D09" w:rsidRPr="00AE2DDF">
        <w:rPr>
          <w:color w:val="000000"/>
          <w:szCs w:val="28"/>
        </w:rPr>
        <w:t xml:space="preserve"> </w:t>
      </w:r>
      <w:r w:rsidRPr="00AE2DDF">
        <w:rPr>
          <w:color w:val="000000"/>
          <w:szCs w:val="28"/>
        </w:rPr>
        <w:t>«Про благоустрій населених пунктів,</w:t>
      </w:r>
      <w:r w:rsidR="00062961" w:rsidRPr="00AE2DDF">
        <w:t xml:space="preserve"> </w:t>
      </w:r>
      <w:r w:rsidR="00062961" w:rsidRPr="00AE2DDF">
        <w:rPr>
          <w:color w:val="000000"/>
          <w:szCs w:val="28"/>
        </w:rPr>
        <w:t>розглянувши звернення громадян,</w:t>
      </w:r>
      <w:r w:rsidR="00EB4EA2" w:rsidRPr="00AE2DDF">
        <w:rPr>
          <w:color w:val="000000"/>
          <w:szCs w:val="28"/>
        </w:rPr>
        <w:t xml:space="preserve"> </w:t>
      </w:r>
      <w:r w:rsidR="004F65F0" w:rsidRPr="00AE2DDF">
        <w:rPr>
          <w:color w:val="000000"/>
          <w:szCs w:val="28"/>
        </w:rPr>
        <w:t>-</w:t>
      </w:r>
    </w:p>
    <w:p w:rsidR="00890A7E" w:rsidRPr="00D666B2" w:rsidRDefault="00890A7E">
      <w:pPr>
        <w:ind w:firstLine="709"/>
        <w:rPr>
          <w:b/>
          <w:lang w:val="uk-UA"/>
        </w:rPr>
      </w:pPr>
      <w:r w:rsidRPr="00D666B2">
        <w:rPr>
          <w:bCs/>
          <w:lang w:val="uk-UA"/>
        </w:rPr>
        <w:t xml:space="preserve">                                     </w:t>
      </w:r>
      <w:r w:rsidR="009A0D59">
        <w:rPr>
          <w:bCs/>
          <w:lang w:val="uk-UA"/>
        </w:rPr>
        <w:t xml:space="preserve">   </w:t>
      </w:r>
      <w:r w:rsidRPr="00D666B2">
        <w:rPr>
          <w:bCs/>
          <w:lang w:val="uk-UA"/>
        </w:rPr>
        <w:t xml:space="preserve"> </w:t>
      </w:r>
      <w:r w:rsidRPr="00D666B2">
        <w:rPr>
          <w:b/>
          <w:lang w:val="uk-UA"/>
        </w:rPr>
        <w:t>міська рада ВИРІШИЛА:</w:t>
      </w:r>
    </w:p>
    <w:p w:rsidR="006C119D" w:rsidRPr="00DF603E" w:rsidRDefault="006C119D" w:rsidP="007924AD">
      <w:pPr>
        <w:ind w:left="45"/>
        <w:jc w:val="both"/>
        <w:rPr>
          <w:bCs/>
          <w:i/>
          <w:lang w:val="uk-UA"/>
        </w:rPr>
      </w:pPr>
    </w:p>
    <w:p w:rsidR="005763AA" w:rsidRPr="007130F6" w:rsidRDefault="00190538" w:rsidP="007130F6">
      <w:pPr>
        <w:tabs>
          <w:tab w:val="left" w:pos="709"/>
        </w:tabs>
        <w:suppressAutoHyphens w:val="0"/>
        <w:ind w:left="284" w:hanging="284"/>
        <w:rPr>
          <w:b/>
          <w:lang w:val="uk-UA"/>
        </w:rPr>
      </w:pPr>
      <w:r>
        <w:rPr>
          <w:b/>
          <w:lang w:val="uk-UA"/>
        </w:rPr>
        <w:t>1</w:t>
      </w:r>
      <w:r w:rsidR="005763AA" w:rsidRPr="00DF603E">
        <w:rPr>
          <w:b/>
          <w:lang w:val="uk-UA"/>
        </w:rPr>
        <w:t xml:space="preserve">. Затвердити технічну документацію із землеустрою щодо </w:t>
      </w:r>
      <w:r w:rsidR="00D94D45" w:rsidRPr="00DF603E">
        <w:rPr>
          <w:b/>
          <w:lang w:val="uk-UA"/>
        </w:rPr>
        <w:t>встановлення меж частини земельної ділянки, на яку поширюються права суборенди, сервітуту</w:t>
      </w:r>
      <w:r w:rsidR="00DF603E" w:rsidRPr="00DF603E">
        <w:rPr>
          <w:lang w:val="uk-UA"/>
        </w:rPr>
        <w:t xml:space="preserve"> </w:t>
      </w:r>
      <w:r w:rsidR="00DF603E" w:rsidRPr="00DF603E">
        <w:rPr>
          <w:b/>
          <w:lang w:val="uk-UA"/>
        </w:rPr>
        <w:t>на території Могилів-Подільської міської територіальної громади</w:t>
      </w:r>
      <w:r w:rsidR="007130F6">
        <w:rPr>
          <w:b/>
          <w:lang w:val="uk-UA"/>
        </w:rPr>
        <w:t>:</w:t>
      </w:r>
    </w:p>
    <w:p w:rsidR="00E5167D" w:rsidRDefault="00190538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/>
          <w:bCs/>
          <w:lang w:val="uk-UA"/>
        </w:rPr>
        <w:t>1</w:t>
      </w:r>
      <w:r w:rsidR="007130F6">
        <w:rPr>
          <w:b/>
          <w:bCs/>
          <w:lang w:val="uk-UA"/>
        </w:rPr>
        <w:t>.1</w:t>
      </w:r>
      <w:r w:rsidR="00F22C1E" w:rsidRPr="00F22C1E">
        <w:rPr>
          <w:b/>
          <w:bCs/>
          <w:lang w:val="uk-UA"/>
        </w:rPr>
        <w:t>.</w:t>
      </w:r>
      <w:r w:rsidR="00F22C1E">
        <w:rPr>
          <w:bCs/>
          <w:lang w:val="uk-UA"/>
        </w:rPr>
        <w:t xml:space="preserve"> </w:t>
      </w:r>
      <w:r w:rsidR="00523ADC">
        <w:rPr>
          <w:bCs/>
          <w:lang w:val="uk-UA"/>
        </w:rPr>
        <w:t>Бешле</w:t>
      </w:r>
      <w:r w:rsidR="00CC3698">
        <w:rPr>
          <w:bCs/>
          <w:lang w:val="uk-UA"/>
        </w:rPr>
        <w:t>ги</w:t>
      </w:r>
      <w:r w:rsidR="00523ADC">
        <w:rPr>
          <w:bCs/>
          <w:lang w:val="uk-UA"/>
        </w:rPr>
        <w:t xml:space="preserve"> Тетян</w:t>
      </w:r>
      <w:r w:rsidR="00CC3698">
        <w:rPr>
          <w:bCs/>
          <w:lang w:val="uk-UA"/>
        </w:rPr>
        <w:t>и</w:t>
      </w:r>
      <w:r w:rsidR="00F22C1E" w:rsidRPr="00F22C1E">
        <w:rPr>
          <w:bCs/>
          <w:lang w:val="uk-UA"/>
        </w:rPr>
        <w:t xml:space="preserve"> Мик</w:t>
      </w:r>
      <w:r w:rsidR="00523ADC">
        <w:rPr>
          <w:bCs/>
          <w:lang w:val="uk-UA"/>
        </w:rPr>
        <w:t>олаївн</w:t>
      </w:r>
      <w:r w:rsidR="00CC3698">
        <w:rPr>
          <w:bCs/>
          <w:lang w:val="uk-UA"/>
        </w:rPr>
        <w:t>и</w:t>
      </w:r>
      <w:r w:rsidR="00F22C1E" w:rsidRPr="00F22C1E">
        <w:rPr>
          <w:bCs/>
          <w:lang w:val="uk-UA"/>
        </w:rPr>
        <w:t xml:space="preserve"> на земельну ділянку </w:t>
      </w:r>
      <w:r w:rsidR="00334204">
        <w:rPr>
          <w:bCs/>
          <w:lang w:val="uk-UA"/>
        </w:rPr>
        <w:t xml:space="preserve">з </w:t>
      </w:r>
      <w:r w:rsidR="00F22C1E" w:rsidRPr="00F22C1E">
        <w:rPr>
          <w:bCs/>
          <w:lang w:val="uk-UA"/>
        </w:rPr>
        <w:t>кадастрови</w:t>
      </w:r>
      <w:r w:rsidR="00334204">
        <w:rPr>
          <w:bCs/>
          <w:lang w:val="uk-UA"/>
        </w:rPr>
        <w:t>м</w:t>
      </w:r>
      <w:r w:rsidR="00F22C1E" w:rsidRPr="00F22C1E">
        <w:rPr>
          <w:bCs/>
          <w:lang w:val="uk-UA"/>
        </w:rPr>
        <w:t xml:space="preserve"> номер</w:t>
      </w:r>
      <w:r w:rsidR="00334204">
        <w:rPr>
          <w:bCs/>
          <w:lang w:val="uk-UA"/>
        </w:rPr>
        <w:t>ом</w:t>
      </w:r>
      <w:r w:rsidR="00F22C1E" w:rsidRPr="00F22C1E">
        <w:rPr>
          <w:bCs/>
          <w:lang w:val="uk-UA"/>
        </w:rPr>
        <w:t xml:space="preserve"> </w:t>
      </w:r>
      <w:r w:rsidR="00E5167D">
        <w:rPr>
          <w:bCs/>
          <w:lang w:val="uk-UA"/>
        </w:rPr>
        <w:t xml:space="preserve"> </w:t>
      </w:r>
    </w:p>
    <w:p w:rsidR="00E5167D" w:rsidRDefault="00E5167D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F22C1E" w:rsidRPr="00F22C1E">
        <w:rPr>
          <w:bCs/>
          <w:lang w:val="uk-UA"/>
        </w:rPr>
        <w:t xml:space="preserve">0510400000:00:004:0693, </w:t>
      </w:r>
      <w:r w:rsidR="00B9099E" w:rsidRPr="00F22C1E">
        <w:rPr>
          <w:bCs/>
          <w:lang w:val="uk-UA"/>
        </w:rPr>
        <w:t>площ</w:t>
      </w:r>
      <w:r w:rsidR="00334204">
        <w:rPr>
          <w:bCs/>
          <w:lang w:val="uk-UA"/>
        </w:rPr>
        <w:t>ею</w:t>
      </w:r>
      <w:r w:rsidR="00B9099E" w:rsidRPr="00F22C1E">
        <w:rPr>
          <w:bCs/>
          <w:lang w:val="uk-UA"/>
        </w:rPr>
        <w:t xml:space="preserve"> 0,0025 га, </w:t>
      </w:r>
      <w:r w:rsidR="00F22C1E" w:rsidRPr="00F22C1E">
        <w:rPr>
          <w:bCs/>
          <w:lang w:val="uk-UA"/>
        </w:rPr>
        <w:t xml:space="preserve">для будівництва та </w:t>
      </w:r>
    </w:p>
    <w:p w:rsidR="00E5167D" w:rsidRDefault="00E5167D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22C1E" w:rsidRPr="00F22C1E">
        <w:rPr>
          <w:bCs/>
          <w:lang w:val="uk-UA"/>
        </w:rPr>
        <w:t xml:space="preserve">обслуговування будівель торгівлі (код – 03.07), </w:t>
      </w:r>
      <w:r w:rsidR="00A5441E">
        <w:rPr>
          <w:bCs/>
          <w:lang w:val="uk-UA"/>
        </w:rPr>
        <w:t xml:space="preserve">яка розташована </w:t>
      </w:r>
      <w:r w:rsidR="00F22C1E" w:rsidRPr="00F22C1E">
        <w:rPr>
          <w:bCs/>
          <w:lang w:val="uk-UA"/>
        </w:rPr>
        <w:t xml:space="preserve">за </w:t>
      </w:r>
    </w:p>
    <w:p w:rsidR="00E5167D" w:rsidRDefault="00E5167D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22C1E" w:rsidRPr="00F22C1E">
        <w:rPr>
          <w:bCs/>
          <w:lang w:val="uk-UA"/>
        </w:rPr>
        <w:t>адресою</w:t>
      </w:r>
      <w:r w:rsidR="00A5441E">
        <w:rPr>
          <w:bCs/>
          <w:lang w:val="uk-UA"/>
        </w:rPr>
        <w:t>:</w:t>
      </w:r>
      <w:r w:rsidR="00F22C1E" w:rsidRPr="00F22C1E">
        <w:rPr>
          <w:bCs/>
          <w:lang w:val="uk-UA"/>
        </w:rPr>
        <w:t xml:space="preserve"> вул. Стависька, 65-м, </w:t>
      </w:r>
      <w:r w:rsidR="00B9099E" w:rsidRPr="00F22C1E">
        <w:rPr>
          <w:bCs/>
          <w:lang w:val="uk-UA"/>
        </w:rPr>
        <w:t xml:space="preserve">м. Могилів-Подільський, </w:t>
      </w:r>
      <w:r w:rsidR="00F22C1E" w:rsidRPr="00F22C1E">
        <w:rPr>
          <w:bCs/>
          <w:lang w:val="uk-UA"/>
        </w:rPr>
        <w:t xml:space="preserve">з метою </w:t>
      </w:r>
    </w:p>
    <w:p w:rsidR="00E5167D" w:rsidRDefault="00E5167D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22C1E" w:rsidRPr="00F22C1E">
        <w:rPr>
          <w:bCs/>
          <w:lang w:val="uk-UA"/>
        </w:rPr>
        <w:t xml:space="preserve">встановлення земельного сервітуту - право розміщення тимчасових </w:t>
      </w:r>
    </w:p>
    <w:p w:rsidR="00F22C1E" w:rsidRDefault="00E5167D" w:rsidP="005763AA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F22C1E" w:rsidRPr="00F22C1E">
        <w:rPr>
          <w:bCs/>
          <w:lang w:val="uk-UA"/>
        </w:rPr>
        <w:t>споруд (малих архітектурних форм).</w:t>
      </w:r>
    </w:p>
    <w:p w:rsidR="00E5167D" w:rsidRDefault="00190538" w:rsidP="00E65162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/>
          <w:bCs/>
          <w:lang w:val="uk-UA"/>
        </w:rPr>
        <w:t>1</w:t>
      </w:r>
      <w:r w:rsidR="00E65162" w:rsidRPr="00F22C1E">
        <w:rPr>
          <w:b/>
          <w:bCs/>
          <w:lang w:val="uk-UA"/>
        </w:rPr>
        <w:t>.</w:t>
      </w:r>
      <w:r w:rsidR="007130F6">
        <w:rPr>
          <w:b/>
          <w:bCs/>
          <w:lang w:val="uk-UA"/>
        </w:rPr>
        <w:t>2</w:t>
      </w:r>
      <w:r w:rsidR="00E65162" w:rsidRPr="00F22C1E">
        <w:rPr>
          <w:b/>
          <w:bCs/>
          <w:lang w:val="uk-UA"/>
        </w:rPr>
        <w:t>.</w:t>
      </w:r>
      <w:r w:rsidR="00E65162">
        <w:rPr>
          <w:bCs/>
          <w:lang w:val="uk-UA"/>
        </w:rPr>
        <w:t xml:space="preserve"> </w:t>
      </w:r>
      <w:r w:rsidR="00CC3698" w:rsidRPr="00CC3698">
        <w:rPr>
          <w:bCs/>
          <w:lang w:val="uk-UA"/>
        </w:rPr>
        <w:t>Бешлеги Тетяни Миколаївни</w:t>
      </w:r>
      <w:r w:rsidR="00E65162" w:rsidRPr="00F22C1E">
        <w:rPr>
          <w:bCs/>
          <w:lang w:val="uk-UA"/>
        </w:rPr>
        <w:t xml:space="preserve"> на земельну ділянку </w:t>
      </w:r>
      <w:r w:rsidR="00334204">
        <w:rPr>
          <w:bCs/>
          <w:lang w:val="uk-UA"/>
        </w:rPr>
        <w:t xml:space="preserve">з </w:t>
      </w:r>
      <w:r w:rsidR="00E65162" w:rsidRPr="00F22C1E">
        <w:rPr>
          <w:bCs/>
          <w:lang w:val="uk-UA"/>
        </w:rPr>
        <w:t>кадастрови</w:t>
      </w:r>
      <w:r w:rsidR="00334204">
        <w:rPr>
          <w:bCs/>
          <w:lang w:val="uk-UA"/>
        </w:rPr>
        <w:t>м</w:t>
      </w:r>
      <w:r w:rsidR="00E65162" w:rsidRPr="00F22C1E">
        <w:rPr>
          <w:bCs/>
          <w:lang w:val="uk-UA"/>
        </w:rPr>
        <w:t xml:space="preserve"> номер</w:t>
      </w:r>
      <w:r w:rsidR="00334204">
        <w:rPr>
          <w:bCs/>
          <w:lang w:val="uk-UA"/>
        </w:rPr>
        <w:t>ом</w:t>
      </w:r>
      <w:r w:rsidR="00E65162" w:rsidRPr="00F22C1E">
        <w:rPr>
          <w:bCs/>
          <w:lang w:val="uk-UA"/>
        </w:rPr>
        <w:t xml:space="preserve"> </w:t>
      </w:r>
    </w:p>
    <w:p w:rsidR="00E5167D" w:rsidRDefault="00E5167D" w:rsidP="00E65162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E65162" w:rsidRPr="00F22C1E">
        <w:rPr>
          <w:bCs/>
          <w:lang w:val="uk-UA"/>
        </w:rPr>
        <w:t>0510400000:00:004:0</w:t>
      </w:r>
      <w:r w:rsidR="00E65162">
        <w:rPr>
          <w:bCs/>
          <w:lang w:val="uk-UA"/>
        </w:rPr>
        <w:t>401</w:t>
      </w:r>
      <w:r w:rsidR="00E65162" w:rsidRPr="00F22C1E">
        <w:rPr>
          <w:bCs/>
          <w:lang w:val="uk-UA"/>
        </w:rPr>
        <w:t xml:space="preserve">, </w:t>
      </w:r>
      <w:r w:rsidR="00B9099E" w:rsidRPr="00F22C1E">
        <w:rPr>
          <w:bCs/>
          <w:lang w:val="uk-UA"/>
        </w:rPr>
        <w:t>площ</w:t>
      </w:r>
      <w:r w:rsidR="00334204">
        <w:rPr>
          <w:bCs/>
          <w:lang w:val="uk-UA"/>
        </w:rPr>
        <w:t>ею</w:t>
      </w:r>
      <w:r w:rsidR="00B9099E" w:rsidRPr="00F22C1E">
        <w:rPr>
          <w:bCs/>
          <w:lang w:val="uk-UA"/>
        </w:rPr>
        <w:t xml:space="preserve"> 0,00</w:t>
      </w:r>
      <w:r w:rsidR="00B9099E">
        <w:rPr>
          <w:bCs/>
          <w:lang w:val="uk-UA"/>
        </w:rPr>
        <w:t>80</w:t>
      </w:r>
      <w:r w:rsidR="00B9099E" w:rsidRPr="00F22C1E">
        <w:rPr>
          <w:bCs/>
          <w:lang w:val="uk-UA"/>
        </w:rPr>
        <w:t xml:space="preserve"> га, </w:t>
      </w:r>
      <w:r w:rsidR="00E65162" w:rsidRPr="00F22C1E">
        <w:rPr>
          <w:bCs/>
          <w:lang w:val="uk-UA"/>
        </w:rPr>
        <w:t xml:space="preserve">для будівництва та </w:t>
      </w:r>
      <w:r>
        <w:rPr>
          <w:bCs/>
          <w:lang w:val="uk-UA"/>
        </w:rPr>
        <w:t xml:space="preserve"> </w:t>
      </w:r>
    </w:p>
    <w:p w:rsidR="00E5167D" w:rsidRDefault="00E5167D" w:rsidP="00E65162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E65162" w:rsidRPr="00F22C1E">
        <w:rPr>
          <w:bCs/>
          <w:lang w:val="uk-UA"/>
        </w:rPr>
        <w:t xml:space="preserve">обслуговування будівель торгівлі (код – 03.07), </w:t>
      </w:r>
      <w:r w:rsidR="00A5441E">
        <w:rPr>
          <w:bCs/>
          <w:lang w:val="uk-UA"/>
        </w:rPr>
        <w:t xml:space="preserve">яка розташована </w:t>
      </w:r>
      <w:r w:rsidR="00E65162" w:rsidRPr="00F22C1E">
        <w:rPr>
          <w:bCs/>
          <w:lang w:val="uk-UA"/>
        </w:rPr>
        <w:t xml:space="preserve">за </w:t>
      </w:r>
    </w:p>
    <w:p w:rsidR="005B4FF5" w:rsidRDefault="00E5167D" w:rsidP="00E65162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E65162" w:rsidRPr="00F22C1E">
        <w:rPr>
          <w:bCs/>
          <w:lang w:val="uk-UA"/>
        </w:rPr>
        <w:t>адресою</w:t>
      </w:r>
      <w:r w:rsidR="00A5441E">
        <w:rPr>
          <w:bCs/>
          <w:lang w:val="uk-UA"/>
        </w:rPr>
        <w:t>:</w:t>
      </w:r>
      <w:r w:rsidR="00E65162" w:rsidRPr="00F22C1E">
        <w:rPr>
          <w:bCs/>
          <w:lang w:val="uk-UA"/>
        </w:rPr>
        <w:t xml:space="preserve"> вул. Стависька, 65</w:t>
      </w:r>
      <w:r w:rsidR="00E65162">
        <w:rPr>
          <w:bCs/>
          <w:lang w:val="uk-UA"/>
        </w:rPr>
        <w:t>, н</w:t>
      </w:r>
      <w:r w:rsidR="00E65162" w:rsidRPr="00F22C1E">
        <w:rPr>
          <w:bCs/>
          <w:lang w:val="uk-UA"/>
        </w:rPr>
        <w:t xml:space="preserve">, </w:t>
      </w:r>
      <w:r w:rsidR="00B9099E" w:rsidRPr="00F22C1E">
        <w:rPr>
          <w:bCs/>
          <w:lang w:val="uk-UA"/>
        </w:rPr>
        <w:t>м. Могилів-Подільський,</w:t>
      </w:r>
      <w:r w:rsidR="00B9099E">
        <w:rPr>
          <w:bCs/>
          <w:lang w:val="uk-UA"/>
        </w:rPr>
        <w:t xml:space="preserve"> </w:t>
      </w:r>
      <w:r w:rsidR="00E65162" w:rsidRPr="00F22C1E">
        <w:rPr>
          <w:bCs/>
          <w:lang w:val="uk-UA"/>
        </w:rPr>
        <w:t xml:space="preserve">з метою </w:t>
      </w:r>
      <w:r w:rsidR="005B4FF5">
        <w:rPr>
          <w:bCs/>
          <w:lang w:val="uk-UA"/>
        </w:rPr>
        <w:t xml:space="preserve"> </w:t>
      </w:r>
    </w:p>
    <w:p w:rsidR="005B4FF5" w:rsidRDefault="005B4FF5" w:rsidP="00E65162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E65162" w:rsidRPr="00F22C1E">
        <w:rPr>
          <w:bCs/>
          <w:lang w:val="uk-UA"/>
        </w:rPr>
        <w:t xml:space="preserve">встановлення земельного сервітуту - право розміщення тимчасових </w:t>
      </w:r>
    </w:p>
    <w:p w:rsidR="00E65162" w:rsidRDefault="005B4FF5" w:rsidP="00E65162">
      <w:pPr>
        <w:tabs>
          <w:tab w:val="left" w:pos="709"/>
        </w:tabs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E65162" w:rsidRPr="00F22C1E">
        <w:rPr>
          <w:bCs/>
          <w:lang w:val="uk-UA"/>
        </w:rPr>
        <w:t>споруд (малих архітектурних форм).</w:t>
      </w:r>
    </w:p>
    <w:p w:rsidR="00B27CE2" w:rsidRPr="00DF603E" w:rsidRDefault="00B27CE2" w:rsidP="00E65162">
      <w:pPr>
        <w:tabs>
          <w:tab w:val="left" w:pos="709"/>
        </w:tabs>
        <w:ind w:left="567" w:hanging="283"/>
        <w:rPr>
          <w:bCs/>
          <w:lang w:val="uk-UA"/>
        </w:rPr>
      </w:pPr>
    </w:p>
    <w:p w:rsidR="00334204" w:rsidRDefault="00334204" w:rsidP="00334204">
      <w:pPr>
        <w:tabs>
          <w:tab w:val="left" w:pos="0"/>
          <w:tab w:val="left" w:pos="284"/>
          <w:tab w:val="left" w:pos="709"/>
        </w:tabs>
        <w:ind w:left="142" w:hanging="285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190538">
        <w:rPr>
          <w:b/>
          <w:bCs/>
          <w:lang w:val="uk-UA"/>
        </w:rPr>
        <w:t>2</w:t>
      </w:r>
      <w:r w:rsidR="00445300" w:rsidRPr="00D020FB">
        <w:rPr>
          <w:b/>
          <w:bCs/>
          <w:lang w:val="uk-UA"/>
        </w:rPr>
        <w:t>.</w:t>
      </w:r>
      <w:r w:rsidR="00445300" w:rsidRPr="00D020FB">
        <w:rPr>
          <w:bCs/>
          <w:lang w:val="uk-UA"/>
        </w:rPr>
        <w:t xml:space="preserve"> </w:t>
      </w:r>
      <w:r w:rsidR="00445300" w:rsidRPr="00D020FB">
        <w:rPr>
          <w:b/>
          <w:bCs/>
          <w:lang w:val="uk-UA"/>
        </w:rPr>
        <w:t>Затвердити проекти землеустрою щодо відведення земельних ділянок</w:t>
      </w:r>
      <w:r w:rsidR="00882378" w:rsidRPr="00D020FB">
        <w:rPr>
          <w:lang w:val="uk-UA"/>
        </w:rPr>
        <w:t xml:space="preserve"> </w:t>
      </w:r>
      <w:r w:rsidR="00882378" w:rsidRPr="00D020FB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 </w:t>
      </w:r>
    </w:p>
    <w:p w:rsidR="00445300" w:rsidRPr="00D020FB" w:rsidRDefault="00334204" w:rsidP="00445300">
      <w:pPr>
        <w:tabs>
          <w:tab w:val="left" w:pos="0"/>
        </w:tabs>
        <w:ind w:left="142" w:hanging="285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882378" w:rsidRPr="00D020FB">
        <w:rPr>
          <w:b/>
          <w:bCs/>
          <w:lang w:val="uk-UA"/>
        </w:rPr>
        <w:t>території Могилів-Подільської міської територіальної громади</w:t>
      </w:r>
      <w:r w:rsidR="00445300" w:rsidRPr="00D020FB">
        <w:rPr>
          <w:b/>
          <w:bCs/>
          <w:lang w:val="uk-UA"/>
        </w:rPr>
        <w:t>:</w:t>
      </w:r>
    </w:p>
    <w:p w:rsidR="00334204" w:rsidRDefault="00334204" w:rsidP="0074007D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190538">
        <w:rPr>
          <w:b/>
          <w:bCs/>
          <w:lang w:val="uk-UA"/>
        </w:rPr>
        <w:t>2</w:t>
      </w:r>
      <w:r w:rsidR="00445300" w:rsidRPr="00D020FB">
        <w:rPr>
          <w:b/>
          <w:bCs/>
          <w:lang w:val="uk-UA"/>
        </w:rPr>
        <w:t>.1.</w:t>
      </w:r>
      <w:r w:rsidR="00445300" w:rsidRPr="00D020FB">
        <w:rPr>
          <w:bCs/>
          <w:lang w:val="uk-UA"/>
        </w:rPr>
        <w:t xml:space="preserve"> </w:t>
      </w:r>
      <w:r w:rsidR="007130F6">
        <w:rPr>
          <w:bCs/>
          <w:lang w:val="uk-UA"/>
        </w:rPr>
        <w:t>Понич Альон</w:t>
      </w:r>
      <w:r w:rsidR="00CC3698">
        <w:rPr>
          <w:bCs/>
          <w:lang w:val="uk-UA"/>
        </w:rPr>
        <w:t>и Станіславівни</w:t>
      </w:r>
      <w:r w:rsidR="00445300" w:rsidRPr="00D020FB">
        <w:rPr>
          <w:bCs/>
          <w:lang w:val="uk-UA"/>
        </w:rPr>
        <w:t xml:space="preserve"> </w:t>
      </w:r>
      <w:r w:rsidR="00A30B65" w:rsidRPr="00D020FB">
        <w:rPr>
          <w:bCs/>
          <w:lang w:val="uk-UA"/>
        </w:rPr>
        <w:t>на земельну ділянку</w:t>
      </w:r>
      <w:r>
        <w:rPr>
          <w:bCs/>
          <w:lang w:val="uk-UA"/>
        </w:rPr>
        <w:t xml:space="preserve"> з</w:t>
      </w:r>
      <w:r w:rsidR="00A5441E">
        <w:rPr>
          <w:bCs/>
          <w:lang w:val="uk-UA"/>
        </w:rPr>
        <w:t xml:space="preserve"> </w:t>
      </w:r>
      <w:r w:rsidR="004B28D1" w:rsidRPr="00D020FB">
        <w:rPr>
          <w:bCs/>
          <w:lang w:val="uk-UA"/>
        </w:rPr>
        <w:t>кадастрови</w:t>
      </w:r>
      <w:r>
        <w:rPr>
          <w:bCs/>
          <w:lang w:val="uk-UA"/>
        </w:rPr>
        <w:t>м</w:t>
      </w:r>
      <w:r w:rsidR="004B28D1" w:rsidRPr="00D020FB">
        <w:rPr>
          <w:bCs/>
          <w:lang w:val="uk-UA"/>
        </w:rPr>
        <w:t xml:space="preserve"> </w:t>
      </w:r>
    </w:p>
    <w:p w:rsidR="00334204" w:rsidRDefault="00334204" w:rsidP="00334204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4B28D1" w:rsidRPr="00D020FB">
        <w:rPr>
          <w:bCs/>
          <w:lang w:val="uk-UA"/>
        </w:rPr>
        <w:t>номер</w:t>
      </w:r>
      <w:r>
        <w:rPr>
          <w:bCs/>
          <w:lang w:val="uk-UA"/>
        </w:rPr>
        <w:t>ом</w:t>
      </w:r>
      <w:r w:rsidR="004B28D1" w:rsidRPr="00D020FB">
        <w:rPr>
          <w:bCs/>
          <w:lang w:val="uk-UA"/>
        </w:rPr>
        <w:t xml:space="preserve"> 0510400000:00:004:1539, площею 0,0456 га</w:t>
      </w:r>
      <w:r w:rsidR="004B28D1">
        <w:rPr>
          <w:bCs/>
          <w:lang w:val="uk-UA"/>
        </w:rPr>
        <w:t xml:space="preserve">, </w:t>
      </w:r>
      <w:r w:rsidR="00A5441E">
        <w:rPr>
          <w:bCs/>
          <w:lang w:val="uk-UA"/>
        </w:rPr>
        <w:t>яка розташована</w:t>
      </w:r>
      <w:r w:rsidR="00A30B65" w:rsidRPr="00D020FB">
        <w:rPr>
          <w:bCs/>
          <w:lang w:val="uk-UA"/>
        </w:rPr>
        <w:t xml:space="preserve"> </w:t>
      </w:r>
    </w:p>
    <w:p w:rsidR="00334204" w:rsidRDefault="00334204" w:rsidP="00334204">
      <w:pPr>
        <w:suppressAutoHyphens w:val="0"/>
        <w:ind w:left="709" w:hanging="425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5E35BD" w:rsidRPr="00D020FB">
        <w:rPr>
          <w:bCs/>
          <w:lang w:val="uk-UA"/>
        </w:rPr>
        <w:t>за адресою</w:t>
      </w:r>
      <w:r w:rsidR="00A5441E">
        <w:rPr>
          <w:bCs/>
          <w:lang w:val="uk-UA"/>
        </w:rPr>
        <w:t>:</w:t>
      </w:r>
      <w:r w:rsidR="005E35BD" w:rsidRPr="00D020FB">
        <w:rPr>
          <w:bCs/>
          <w:lang w:val="uk-UA"/>
        </w:rPr>
        <w:t xml:space="preserve"> </w:t>
      </w:r>
      <w:r w:rsidR="00BC63E0">
        <w:rPr>
          <w:bCs/>
          <w:lang w:val="uk-UA"/>
        </w:rPr>
        <w:t>просп. Героїв</w:t>
      </w:r>
      <w:r w:rsidR="00BC63E0" w:rsidRPr="00D020FB">
        <w:rPr>
          <w:bCs/>
          <w:lang w:val="uk-UA"/>
        </w:rPr>
        <w:t>,</w:t>
      </w:r>
      <w:r w:rsidR="00BC63E0">
        <w:rPr>
          <w:bCs/>
          <w:lang w:val="uk-UA"/>
        </w:rPr>
        <w:t xml:space="preserve"> </w:t>
      </w:r>
      <w:r w:rsidR="005E35BD" w:rsidRPr="00D020FB">
        <w:rPr>
          <w:bCs/>
          <w:lang w:val="uk-UA"/>
        </w:rPr>
        <w:t>м. Могилів-Подільський</w:t>
      </w:r>
      <w:r w:rsidR="008532A5">
        <w:rPr>
          <w:bCs/>
          <w:lang w:val="uk-UA"/>
        </w:rPr>
        <w:t xml:space="preserve">, </w:t>
      </w:r>
      <w:r w:rsidR="005E35BD" w:rsidRPr="00D020FB">
        <w:rPr>
          <w:bCs/>
          <w:lang w:val="uk-UA"/>
        </w:rPr>
        <w:t>цільове призначення</w:t>
      </w:r>
      <w:r>
        <w:rPr>
          <w:bCs/>
          <w:lang w:val="uk-UA"/>
        </w:rPr>
        <w:t xml:space="preserve"> -</w:t>
      </w:r>
      <w:r w:rsidR="005E35BD" w:rsidRPr="00D020FB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</w:p>
    <w:p w:rsidR="00334204" w:rsidRDefault="00334204" w:rsidP="00334204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5E35BD" w:rsidRPr="00D020FB">
        <w:rPr>
          <w:bCs/>
          <w:lang w:val="uk-UA"/>
        </w:rPr>
        <w:t xml:space="preserve">земельні ділянки загального користування, які використовуються як </w:t>
      </w:r>
    </w:p>
    <w:p w:rsidR="009A0D59" w:rsidRDefault="00334204" w:rsidP="009A0D59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5E35BD" w:rsidRPr="00D020FB">
        <w:rPr>
          <w:bCs/>
          <w:lang w:val="uk-UA"/>
        </w:rPr>
        <w:t>вулиці, майдани, проїзди, дороги, набережні</w:t>
      </w:r>
      <w:r w:rsidR="00445300" w:rsidRPr="00D020FB">
        <w:rPr>
          <w:bCs/>
          <w:lang w:val="uk-UA"/>
        </w:rPr>
        <w:t xml:space="preserve"> (код – </w:t>
      </w:r>
      <w:r w:rsidR="005E35BD" w:rsidRPr="00D020FB">
        <w:rPr>
          <w:bCs/>
          <w:lang w:val="uk-UA"/>
        </w:rPr>
        <w:t>12</w:t>
      </w:r>
      <w:r w:rsidR="00445300" w:rsidRPr="00D020FB">
        <w:rPr>
          <w:bCs/>
          <w:lang w:val="uk-UA"/>
        </w:rPr>
        <w:t>.</w:t>
      </w:r>
      <w:r w:rsidR="005E35BD" w:rsidRPr="00D020FB">
        <w:rPr>
          <w:bCs/>
          <w:lang w:val="uk-UA"/>
        </w:rPr>
        <w:t>13</w:t>
      </w:r>
      <w:r w:rsidR="00445300" w:rsidRPr="00D020FB">
        <w:rPr>
          <w:bCs/>
          <w:lang w:val="uk-UA"/>
        </w:rPr>
        <w:t>)</w:t>
      </w:r>
      <w:r>
        <w:rPr>
          <w:bCs/>
          <w:lang w:val="uk-UA"/>
        </w:rPr>
        <w:t>,</w:t>
      </w:r>
      <w:r w:rsidR="00445300" w:rsidRPr="00D020FB">
        <w:rPr>
          <w:bCs/>
          <w:lang w:val="uk-UA"/>
        </w:rPr>
        <w:t xml:space="preserve"> з метою </w:t>
      </w:r>
      <w:r>
        <w:rPr>
          <w:bCs/>
          <w:lang w:val="uk-UA"/>
        </w:rPr>
        <w:t xml:space="preserve"> </w:t>
      </w:r>
    </w:p>
    <w:p w:rsidR="00334204" w:rsidRDefault="00334204" w:rsidP="00334204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445300" w:rsidRPr="00D020FB">
        <w:rPr>
          <w:bCs/>
          <w:lang w:val="uk-UA"/>
        </w:rPr>
        <w:t xml:space="preserve">встановлення земельного сервітуту: право </w:t>
      </w:r>
      <w:r w:rsidR="00D020FB" w:rsidRPr="00D020FB">
        <w:rPr>
          <w:bCs/>
          <w:lang w:val="uk-UA"/>
        </w:rPr>
        <w:t xml:space="preserve">проїзду на транспортному </w:t>
      </w:r>
    </w:p>
    <w:p w:rsidR="00334204" w:rsidRDefault="00334204" w:rsidP="00334204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D020FB" w:rsidRPr="00D020FB">
        <w:rPr>
          <w:bCs/>
          <w:lang w:val="uk-UA"/>
        </w:rPr>
        <w:t>засобі по наявному шляху</w:t>
      </w:r>
      <w:r w:rsidR="00F37572" w:rsidRPr="00D020FB">
        <w:rPr>
          <w:bCs/>
          <w:lang w:val="uk-UA"/>
        </w:rPr>
        <w:t xml:space="preserve"> (07.</w:t>
      </w:r>
      <w:r w:rsidR="00D020FB" w:rsidRPr="00D020FB">
        <w:rPr>
          <w:bCs/>
          <w:lang w:val="uk-UA"/>
        </w:rPr>
        <w:t>02</w:t>
      </w:r>
      <w:r w:rsidR="00F37572" w:rsidRPr="00D020FB">
        <w:rPr>
          <w:bCs/>
          <w:lang w:val="uk-UA"/>
        </w:rPr>
        <w:t>)</w:t>
      </w:r>
      <w:r w:rsidR="00D020FB" w:rsidRPr="00D020FB">
        <w:rPr>
          <w:bCs/>
          <w:lang w:val="uk-UA"/>
        </w:rPr>
        <w:t xml:space="preserve">, право проходу та проїзду на велосипеді </w:t>
      </w:r>
    </w:p>
    <w:p w:rsidR="00445300" w:rsidRDefault="00334204" w:rsidP="00334204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D020FB" w:rsidRPr="00D020FB">
        <w:rPr>
          <w:bCs/>
          <w:lang w:val="uk-UA"/>
        </w:rPr>
        <w:t>(07.01).</w:t>
      </w:r>
    </w:p>
    <w:p w:rsidR="00334204" w:rsidRDefault="00334204" w:rsidP="00334204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/>
        </w:rPr>
        <w:lastRenderedPageBreak/>
        <w:t xml:space="preserve">  </w:t>
      </w:r>
      <w:r w:rsidR="007130F6">
        <w:rPr>
          <w:b/>
          <w:bCs/>
          <w:lang w:val="uk-UA"/>
        </w:rPr>
        <w:t>2.</w:t>
      </w:r>
      <w:r w:rsidR="007130F6" w:rsidRPr="00911A1B">
        <w:rPr>
          <w:b/>
          <w:bCs/>
          <w:lang w:val="uk-UA"/>
        </w:rPr>
        <w:t>2.</w:t>
      </w:r>
      <w:r w:rsidR="007130F6" w:rsidRPr="007130F6">
        <w:rPr>
          <w:bCs/>
          <w:lang w:val="uk-UA"/>
        </w:rPr>
        <w:t xml:space="preserve"> </w:t>
      </w:r>
      <w:r w:rsidR="007130F6" w:rsidRPr="00DF603E">
        <w:rPr>
          <w:bCs/>
          <w:lang w:val="uk-UA"/>
        </w:rPr>
        <w:t>Гоцуляк Оксан</w:t>
      </w:r>
      <w:r w:rsidR="00CC3698">
        <w:rPr>
          <w:bCs/>
          <w:lang w:val="uk-UA"/>
        </w:rPr>
        <w:t>и</w:t>
      </w:r>
      <w:r w:rsidR="007130F6" w:rsidRPr="00DF603E">
        <w:rPr>
          <w:bCs/>
          <w:lang w:val="uk-UA"/>
        </w:rPr>
        <w:t xml:space="preserve"> </w:t>
      </w:r>
      <w:r w:rsidR="007130F6" w:rsidRPr="00CC3698">
        <w:rPr>
          <w:bCs/>
          <w:lang w:val="uk-UA"/>
        </w:rPr>
        <w:t>І</w:t>
      </w:r>
      <w:r w:rsidR="007130F6" w:rsidRPr="00DF603E">
        <w:rPr>
          <w:bCs/>
          <w:lang w:val="uk-UA"/>
        </w:rPr>
        <w:t>ванівн</w:t>
      </w:r>
      <w:r w:rsidR="00CC3698">
        <w:rPr>
          <w:bCs/>
          <w:lang w:val="uk-UA"/>
        </w:rPr>
        <w:t>и</w:t>
      </w:r>
      <w:r w:rsidR="007130F6" w:rsidRPr="00DF603E">
        <w:rPr>
          <w:bCs/>
          <w:lang w:val="uk-UA"/>
        </w:rPr>
        <w:t xml:space="preserve"> на земельну ділянку </w:t>
      </w:r>
      <w:r>
        <w:rPr>
          <w:bCs/>
          <w:lang w:val="uk-UA"/>
        </w:rPr>
        <w:t xml:space="preserve">з </w:t>
      </w:r>
      <w:r w:rsidRPr="00D020FB">
        <w:rPr>
          <w:bCs/>
          <w:lang w:val="uk-UA"/>
        </w:rPr>
        <w:t>кадастрови</w:t>
      </w:r>
      <w:r>
        <w:rPr>
          <w:bCs/>
          <w:lang w:val="uk-UA"/>
        </w:rPr>
        <w:t>м</w:t>
      </w:r>
      <w:r w:rsidRPr="00D020FB">
        <w:rPr>
          <w:bCs/>
          <w:lang w:val="uk-UA"/>
        </w:rPr>
        <w:t xml:space="preserve"> </w:t>
      </w:r>
    </w:p>
    <w:p w:rsidR="00334204" w:rsidRDefault="00334204" w:rsidP="00334204">
      <w:pPr>
        <w:suppressAutoHyphens w:val="0"/>
        <w:ind w:left="567" w:hanging="425"/>
        <w:rPr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D020FB">
        <w:rPr>
          <w:bCs/>
          <w:lang w:val="uk-UA"/>
        </w:rPr>
        <w:t>номер</w:t>
      </w:r>
      <w:r>
        <w:rPr>
          <w:bCs/>
          <w:lang w:val="uk-UA"/>
        </w:rPr>
        <w:t xml:space="preserve">ом </w:t>
      </w:r>
      <w:r w:rsidR="007130F6" w:rsidRPr="00DF603E">
        <w:rPr>
          <w:bCs/>
          <w:lang w:val="uk-UA"/>
        </w:rPr>
        <w:t xml:space="preserve">0510400000:00:009:0844, площею 0,0350 га, для будівництва та </w:t>
      </w:r>
    </w:p>
    <w:p w:rsidR="00334204" w:rsidRDefault="00334204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7130F6" w:rsidRPr="00DF603E">
        <w:rPr>
          <w:bCs/>
          <w:lang w:val="uk-UA"/>
        </w:rPr>
        <w:t xml:space="preserve">обслуговування будівель торгівлі (код – 03.07), </w:t>
      </w:r>
      <w:r w:rsidR="007130F6">
        <w:rPr>
          <w:bCs/>
          <w:lang w:val="uk-UA"/>
        </w:rPr>
        <w:t xml:space="preserve">яка розташована </w:t>
      </w:r>
      <w:r w:rsidR="007130F6" w:rsidRPr="00DF603E">
        <w:rPr>
          <w:bCs/>
          <w:lang w:val="uk-UA"/>
        </w:rPr>
        <w:t xml:space="preserve">за </w:t>
      </w:r>
      <w:r>
        <w:rPr>
          <w:bCs/>
          <w:lang w:val="uk-UA"/>
        </w:rPr>
        <w:t xml:space="preserve"> </w:t>
      </w:r>
    </w:p>
    <w:p w:rsidR="00334204" w:rsidRDefault="00334204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7130F6" w:rsidRPr="00DF603E">
        <w:rPr>
          <w:bCs/>
          <w:lang w:val="uk-UA"/>
        </w:rPr>
        <w:t>адресою</w:t>
      </w:r>
      <w:r w:rsidR="007130F6">
        <w:rPr>
          <w:bCs/>
          <w:lang w:val="uk-UA"/>
        </w:rPr>
        <w:t>:</w:t>
      </w:r>
      <w:r w:rsidR="007130F6" w:rsidRPr="00DF603E">
        <w:rPr>
          <w:bCs/>
          <w:lang w:val="uk-UA"/>
        </w:rPr>
        <w:t xml:space="preserve"> вул. Сагайдачного гетьмана, м. Могилів-Подільський, з метою </w:t>
      </w:r>
    </w:p>
    <w:p w:rsidR="00334204" w:rsidRDefault="00334204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7130F6" w:rsidRPr="00DF603E">
        <w:rPr>
          <w:bCs/>
          <w:lang w:val="uk-UA"/>
        </w:rPr>
        <w:t xml:space="preserve">встановлення земельного сервітуту - право розміщення тимчасових </w:t>
      </w:r>
    </w:p>
    <w:p w:rsidR="007130F6" w:rsidRDefault="00334204" w:rsidP="0074007D">
      <w:pPr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7130F6" w:rsidRPr="00DF603E">
        <w:rPr>
          <w:bCs/>
          <w:lang w:val="uk-UA"/>
        </w:rPr>
        <w:t>споруд (малих архітектурних форм).</w:t>
      </w:r>
    </w:p>
    <w:p w:rsidR="00B27CE2" w:rsidRDefault="00B27CE2" w:rsidP="0074007D">
      <w:pPr>
        <w:suppressAutoHyphens w:val="0"/>
        <w:ind w:left="567" w:hanging="425"/>
        <w:rPr>
          <w:bCs/>
          <w:lang w:val="uk-UA"/>
        </w:rPr>
      </w:pPr>
    </w:p>
    <w:p w:rsidR="006709DC" w:rsidRDefault="006709DC" w:rsidP="00445300">
      <w:pPr>
        <w:tabs>
          <w:tab w:val="left" w:pos="709"/>
        </w:tabs>
        <w:ind w:hanging="142"/>
        <w:rPr>
          <w:b/>
          <w:lang w:val="uk-UA"/>
        </w:rPr>
      </w:pPr>
      <w:r>
        <w:rPr>
          <w:b/>
          <w:lang w:val="uk-UA"/>
        </w:rPr>
        <w:t xml:space="preserve"> </w:t>
      </w:r>
      <w:r w:rsidR="00190538">
        <w:rPr>
          <w:b/>
          <w:lang w:val="uk-UA"/>
        </w:rPr>
        <w:t>3</w:t>
      </w:r>
      <w:r w:rsidR="00445300" w:rsidRPr="00820360">
        <w:rPr>
          <w:b/>
          <w:lang w:val="uk-UA"/>
        </w:rPr>
        <w:t xml:space="preserve">. Надати згоду на встановлення земельного сервітуту та укласти договір </w:t>
      </w:r>
      <w:r>
        <w:rPr>
          <w:b/>
          <w:lang w:val="uk-UA"/>
        </w:rPr>
        <w:t xml:space="preserve"> </w:t>
      </w:r>
    </w:p>
    <w:p w:rsidR="00445300" w:rsidRPr="00820360" w:rsidRDefault="006709DC" w:rsidP="006709DC">
      <w:pPr>
        <w:tabs>
          <w:tab w:val="left" w:pos="709"/>
        </w:tabs>
        <w:ind w:hanging="142"/>
        <w:rPr>
          <w:b/>
          <w:lang w:val="uk-UA"/>
        </w:rPr>
      </w:pPr>
      <w:r>
        <w:rPr>
          <w:b/>
          <w:lang w:val="uk-UA"/>
        </w:rPr>
        <w:t xml:space="preserve">     </w:t>
      </w:r>
      <w:r w:rsidR="00445300" w:rsidRPr="00820360">
        <w:rPr>
          <w:b/>
          <w:lang w:val="uk-UA"/>
        </w:rPr>
        <w:t>про встановлення земельного сервітуту:</w:t>
      </w:r>
    </w:p>
    <w:p w:rsidR="009A0D59" w:rsidRDefault="006709DC" w:rsidP="00334204">
      <w:pPr>
        <w:suppressAutoHyphens w:val="0"/>
        <w:ind w:left="567" w:hanging="425"/>
        <w:rPr>
          <w:lang w:val="uk-UA"/>
        </w:rPr>
      </w:pPr>
      <w:r>
        <w:rPr>
          <w:b/>
          <w:lang w:val="uk-UA"/>
        </w:rPr>
        <w:t xml:space="preserve"> </w:t>
      </w:r>
      <w:r w:rsidR="00190538">
        <w:rPr>
          <w:b/>
          <w:lang w:val="uk-UA"/>
        </w:rPr>
        <w:t>3</w:t>
      </w:r>
      <w:r w:rsidR="00445300" w:rsidRPr="00820360">
        <w:rPr>
          <w:b/>
          <w:lang w:val="uk-UA"/>
        </w:rPr>
        <w:t>.1.</w:t>
      </w:r>
      <w:r w:rsidR="00445300" w:rsidRPr="00820360">
        <w:rPr>
          <w:lang w:val="uk-UA"/>
        </w:rPr>
        <w:t xml:space="preserve"> </w:t>
      </w:r>
      <w:r w:rsidR="00BC2128">
        <w:rPr>
          <w:lang w:val="uk-UA"/>
        </w:rPr>
        <w:t>П</w:t>
      </w:r>
      <w:r w:rsidR="00523ADC" w:rsidRPr="00820360">
        <w:rPr>
          <w:lang w:val="uk-UA"/>
        </w:rPr>
        <w:t xml:space="preserve">раво на розміщення тимчасових споруд (малих архітектурних форм) </w:t>
      </w:r>
    </w:p>
    <w:p w:rsidR="00BC2128" w:rsidRDefault="009A0D59" w:rsidP="009A0D59">
      <w:pPr>
        <w:tabs>
          <w:tab w:val="left" w:pos="284"/>
        </w:tabs>
        <w:suppressAutoHyphens w:val="0"/>
        <w:ind w:left="567" w:hanging="425"/>
        <w:rPr>
          <w:lang w:val="uk-UA"/>
        </w:rPr>
      </w:pPr>
      <w:r>
        <w:rPr>
          <w:b/>
          <w:lang w:val="uk-UA"/>
        </w:rPr>
        <w:t xml:space="preserve">        </w:t>
      </w:r>
      <w:r w:rsidR="00523ADC" w:rsidRPr="00820360">
        <w:rPr>
          <w:lang w:val="uk-UA"/>
        </w:rPr>
        <w:t xml:space="preserve">(код обмеження 07.11) Бешлезі Тетяні Миколаївні на земельну ділянку, </w:t>
      </w:r>
    </w:p>
    <w:p w:rsidR="00BC2128" w:rsidRDefault="00BC2128" w:rsidP="00BC2128">
      <w:pPr>
        <w:tabs>
          <w:tab w:val="left" w:pos="284"/>
        </w:tabs>
        <w:suppressAutoHyphens w:val="0"/>
        <w:ind w:left="567" w:hanging="425"/>
        <w:rPr>
          <w:bCs/>
          <w:lang w:val="uk-UA"/>
        </w:rPr>
      </w:pPr>
      <w:r>
        <w:rPr>
          <w:lang w:val="uk-UA"/>
        </w:rPr>
        <w:t xml:space="preserve">        </w:t>
      </w:r>
      <w:r w:rsidR="00523ADC">
        <w:rPr>
          <w:lang w:val="uk-UA"/>
        </w:rPr>
        <w:t xml:space="preserve">яка розташована </w:t>
      </w:r>
      <w:r w:rsidR="00523ADC" w:rsidRPr="00820360">
        <w:rPr>
          <w:bCs/>
          <w:lang w:val="uk-UA"/>
        </w:rPr>
        <w:t>за адресою</w:t>
      </w:r>
      <w:r w:rsidR="00523ADC">
        <w:rPr>
          <w:bCs/>
          <w:lang w:val="uk-UA"/>
        </w:rPr>
        <w:t>:</w:t>
      </w:r>
      <w:r w:rsidR="00523ADC" w:rsidRPr="00820360">
        <w:rPr>
          <w:bCs/>
          <w:lang w:val="uk-UA"/>
        </w:rPr>
        <w:t xml:space="preserve"> вул. Стависька, 65-м</w:t>
      </w:r>
      <w:r w:rsidR="00523ADC" w:rsidRPr="00820360">
        <w:rPr>
          <w:lang w:val="uk-UA"/>
        </w:rPr>
        <w:t>,</w:t>
      </w:r>
      <w:r w:rsidR="00523ADC">
        <w:rPr>
          <w:lang w:val="uk-UA"/>
        </w:rPr>
        <w:t xml:space="preserve"> </w:t>
      </w:r>
      <w:r w:rsidR="00523ADC" w:rsidRPr="00820360">
        <w:rPr>
          <w:bCs/>
          <w:lang w:val="uk-UA"/>
        </w:rPr>
        <w:t>м. Могилів-</w:t>
      </w:r>
      <w:r>
        <w:rPr>
          <w:bCs/>
          <w:lang w:val="uk-UA"/>
        </w:rPr>
        <w:t xml:space="preserve">   </w:t>
      </w:r>
    </w:p>
    <w:p w:rsidR="00BC2128" w:rsidRDefault="00BC2128" w:rsidP="00BC2128">
      <w:pPr>
        <w:tabs>
          <w:tab w:val="left" w:pos="284"/>
        </w:tabs>
        <w:suppressAutoHyphens w:val="0"/>
        <w:ind w:left="567" w:hanging="425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523ADC" w:rsidRPr="00820360">
        <w:rPr>
          <w:bCs/>
          <w:lang w:val="uk-UA"/>
        </w:rPr>
        <w:t xml:space="preserve">Подільський, </w:t>
      </w:r>
      <w:r w:rsidR="00523ADC" w:rsidRPr="00820360">
        <w:rPr>
          <w:lang w:val="uk-UA"/>
        </w:rPr>
        <w:t>площею 0,0</w:t>
      </w:r>
      <w:r w:rsidR="00523ADC">
        <w:rPr>
          <w:lang w:val="uk-UA"/>
        </w:rPr>
        <w:t>025</w:t>
      </w:r>
      <w:r w:rsidR="00523ADC" w:rsidRPr="00820360">
        <w:rPr>
          <w:lang w:val="uk-UA"/>
        </w:rPr>
        <w:t xml:space="preserve"> га, (на земельній ділянці </w:t>
      </w:r>
      <w:r w:rsidR="00334204">
        <w:rPr>
          <w:bCs/>
          <w:lang w:val="uk-UA"/>
        </w:rPr>
        <w:t xml:space="preserve">з </w:t>
      </w:r>
      <w:r w:rsidR="00334204" w:rsidRPr="00D020FB">
        <w:rPr>
          <w:bCs/>
          <w:lang w:val="uk-UA"/>
        </w:rPr>
        <w:t>кадастрови</w:t>
      </w:r>
      <w:r w:rsidR="00334204">
        <w:rPr>
          <w:bCs/>
          <w:lang w:val="uk-UA"/>
        </w:rPr>
        <w:t>м</w:t>
      </w:r>
      <w:r w:rsidR="00334204" w:rsidRPr="00D020FB">
        <w:rPr>
          <w:bCs/>
          <w:lang w:val="uk-UA"/>
        </w:rPr>
        <w:t xml:space="preserve"> </w:t>
      </w:r>
    </w:p>
    <w:p w:rsidR="00BC2128" w:rsidRDefault="00BC2128" w:rsidP="00BC2128">
      <w:pPr>
        <w:tabs>
          <w:tab w:val="left" w:pos="284"/>
        </w:tabs>
        <w:suppressAutoHyphens w:val="0"/>
        <w:ind w:left="567" w:hanging="425"/>
        <w:rPr>
          <w:lang w:val="uk-UA"/>
        </w:rPr>
      </w:pPr>
      <w:r>
        <w:rPr>
          <w:bCs/>
          <w:lang w:val="uk-UA"/>
        </w:rPr>
        <w:t xml:space="preserve">        </w:t>
      </w:r>
      <w:r w:rsidR="00334204" w:rsidRPr="00D020FB">
        <w:rPr>
          <w:bCs/>
          <w:lang w:val="uk-UA"/>
        </w:rPr>
        <w:t>номер</w:t>
      </w:r>
      <w:r w:rsidR="00334204">
        <w:rPr>
          <w:bCs/>
          <w:lang w:val="uk-UA"/>
        </w:rPr>
        <w:t>ом</w:t>
      </w:r>
      <w:r w:rsidR="006709DC">
        <w:rPr>
          <w:bCs/>
          <w:lang w:val="uk-UA"/>
        </w:rPr>
        <w:t xml:space="preserve"> </w:t>
      </w:r>
      <w:r w:rsidR="006709DC" w:rsidRPr="00F22C1E">
        <w:rPr>
          <w:bCs/>
          <w:lang w:val="uk-UA"/>
        </w:rPr>
        <w:t>0510400000:00:004:0693</w:t>
      </w:r>
      <w:r w:rsidR="00523ADC" w:rsidRPr="00820360">
        <w:rPr>
          <w:lang w:val="uk-UA"/>
        </w:rPr>
        <w:t>),</w:t>
      </w:r>
      <w:r w:rsidR="00523ADC" w:rsidRPr="00820360">
        <w:rPr>
          <w:sz w:val="24"/>
          <w:szCs w:val="24"/>
          <w:lang w:val="uk-UA" w:eastAsia="ru-RU"/>
        </w:rPr>
        <w:t xml:space="preserve"> </w:t>
      </w:r>
      <w:r w:rsidR="00523ADC" w:rsidRPr="00EE77B1">
        <w:rPr>
          <w:lang w:val="uk-UA"/>
        </w:rPr>
        <w:t>терміном на 5 років</w:t>
      </w:r>
      <w:r w:rsidR="00523ADC" w:rsidRPr="00820360">
        <w:rPr>
          <w:lang w:val="uk-UA"/>
        </w:rPr>
        <w:t xml:space="preserve"> та розміром плати </w:t>
      </w:r>
    </w:p>
    <w:p w:rsidR="006709DC" w:rsidRDefault="00BC2128" w:rsidP="00BC2128">
      <w:pPr>
        <w:tabs>
          <w:tab w:val="left" w:pos="284"/>
        </w:tabs>
        <w:suppressAutoHyphens w:val="0"/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820360">
        <w:rPr>
          <w:lang w:val="uk-UA"/>
        </w:rPr>
        <w:t>за се</w:t>
      </w:r>
      <w:r w:rsidR="006709DC">
        <w:rPr>
          <w:lang w:val="uk-UA"/>
        </w:rPr>
        <w:t xml:space="preserve">рвітутне користування земельною </w:t>
      </w:r>
      <w:r w:rsidR="00523ADC" w:rsidRPr="00820360">
        <w:rPr>
          <w:lang w:val="uk-UA"/>
        </w:rPr>
        <w:t xml:space="preserve">ділянкою 12% від нормативної </w:t>
      </w:r>
      <w:r w:rsidR="006709DC">
        <w:rPr>
          <w:lang w:val="uk-UA"/>
        </w:rPr>
        <w:t xml:space="preserve"> </w:t>
      </w:r>
    </w:p>
    <w:p w:rsidR="00445300" w:rsidRPr="006709DC" w:rsidRDefault="006709DC" w:rsidP="006709DC">
      <w:pPr>
        <w:suppressAutoHyphens w:val="0"/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820360">
        <w:rPr>
          <w:lang w:val="uk-UA"/>
        </w:rPr>
        <w:t>грошової оцінки.</w:t>
      </w:r>
    </w:p>
    <w:p w:rsidR="005A2CD2" w:rsidRDefault="006709DC" w:rsidP="005A2CD2">
      <w:pPr>
        <w:ind w:left="567" w:hanging="425"/>
        <w:rPr>
          <w:lang w:val="uk-UA"/>
        </w:rPr>
      </w:pPr>
      <w:r>
        <w:rPr>
          <w:b/>
          <w:lang w:val="uk-UA"/>
        </w:rPr>
        <w:t xml:space="preserve"> </w:t>
      </w:r>
      <w:r w:rsidR="00190538">
        <w:rPr>
          <w:b/>
          <w:lang w:val="uk-UA"/>
        </w:rPr>
        <w:t>3</w:t>
      </w:r>
      <w:r w:rsidR="00820360" w:rsidRPr="00820360">
        <w:rPr>
          <w:b/>
          <w:lang w:val="uk-UA"/>
        </w:rPr>
        <w:t>.</w:t>
      </w:r>
      <w:r w:rsidR="00820360">
        <w:rPr>
          <w:b/>
          <w:lang w:val="uk-UA"/>
        </w:rPr>
        <w:t>2</w:t>
      </w:r>
      <w:r w:rsidR="00820360" w:rsidRPr="00820360">
        <w:rPr>
          <w:b/>
          <w:lang w:val="uk-UA"/>
        </w:rPr>
        <w:t>.</w:t>
      </w:r>
      <w:r w:rsidR="00820360" w:rsidRPr="00820360">
        <w:rPr>
          <w:lang w:val="uk-UA"/>
        </w:rPr>
        <w:t xml:space="preserve"> </w:t>
      </w:r>
      <w:r w:rsidR="00BC2128">
        <w:rPr>
          <w:lang w:val="uk-UA"/>
        </w:rPr>
        <w:t>П</w:t>
      </w:r>
      <w:r w:rsidR="00523ADC" w:rsidRPr="00820360">
        <w:rPr>
          <w:lang w:val="uk-UA"/>
        </w:rPr>
        <w:t xml:space="preserve">раво на розміщення тимчасових споруд </w:t>
      </w:r>
      <w:r w:rsidR="005A2CD2">
        <w:rPr>
          <w:lang w:val="uk-UA"/>
        </w:rPr>
        <w:t xml:space="preserve">(малих архітектурних форм) (код  </w:t>
      </w:r>
    </w:p>
    <w:p w:rsidR="005A2CD2" w:rsidRDefault="005A2CD2" w:rsidP="005A2CD2">
      <w:pPr>
        <w:ind w:left="567" w:hanging="425"/>
        <w:rPr>
          <w:lang w:val="uk-UA"/>
        </w:rPr>
      </w:pPr>
      <w:r>
        <w:rPr>
          <w:b/>
          <w:lang w:val="uk-UA"/>
        </w:rPr>
        <w:t xml:space="preserve">       </w:t>
      </w:r>
      <w:r w:rsidR="006709DC">
        <w:rPr>
          <w:b/>
          <w:lang w:val="uk-UA"/>
        </w:rPr>
        <w:t xml:space="preserve"> </w:t>
      </w:r>
      <w:r w:rsidR="00523ADC" w:rsidRPr="00820360">
        <w:rPr>
          <w:lang w:val="uk-UA"/>
        </w:rPr>
        <w:t>обмеження 07.11) Бешлезі Тетяні Миколаївні на земельну ділянку,</w:t>
      </w:r>
      <w:r w:rsidR="00523ADC">
        <w:rPr>
          <w:lang w:val="uk-UA"/>
        </w:rPr>
        <w:t xml:space="preserve"> яка </w:t>
      </w:r>
    </w:p>
    <w:p w:rsidR="005A2CD2" w:rsidRDefault="005A2CD2" w:rsidP="005A2CD2">
      <w:pPr>
        <w:ind w:left="567" w:hanging="425"/>
        <w:rPr>
          <w:bCs/>
          <w:lang w:val="uk-UA"/>
        </w:rPr>
      </w:pPr>
      <w:r>
        <w:rPr>
          <w:lang w:val="uk-UA"/>
        </w:rPr>
        <w:t xml:space="preserve">       </w:t>
      </w:r>
      <w:r w:rsidR="006709DC">
        <w:rPr>
          <w:lang w:val="uk-UA"/>
        </w:rPr>
        <w:t xml:space="preserve"> </w:t>
      </w:r>
      <w:r w:rsidR="00523ADC">
        <w:rPr>
          <w:lang w:val="uk-UA"/>
        </w:rPr>
        <w:t>розташована</w:t>
      </w:r>
      <w:r w:rsidR="00523ADC" w:rsidRPr="00820360">
        <w:rPr>
          <w:lang w:val="uk-UA"/>
        </w:rPr>
        <w:t xml:space="preserve"> </w:t>
      </w:r>
      <w:r w:rsidR="00523ADC" w:rsidRPr="00820360">
        <w:rPr>
          <w:bCs/>
          <w:lang w:val="uk-UA"/>
        </w:rPr>
        <w:t>за адресою</w:t>
      </w:r>
      <w:r w:rsidR="00523ADC">
        <w:rPr>
          <w:bCs/>
          <w:lang w:val="uk-UA"/>
        </w:rPr>
        <w:t>:</w:t>
      </w:r>
      <w:r w:rsidR="00523ADC" w:rsidRPr="00820360">
        <w:rPr>
          <w:bCs/>
          <w:lang w:val="uk-UA"/>
        </w:rPr>
        <w:t xml:space="preserve"> вул. Стависька, 65, н</w:t>
      </w:r>
      <w:r w:rsidR="00523ADC" w:rsidRPr="00820360">
        <w:rPr>
          <w:lang w:val="uk-UA"/>
        </w:rPr>
        <w:t>,</w:t>
      </w:r>
      <w:r w:rsidR="00523ADC">
        <w:rPr>
          <w:lang w:val="uk-UA"/>
        </w:rPr>
        <w:t xml:space="preserve"> </w:t>
      </w:r>
      <w:r w:rsidR="00523ADC" w:rsidRPr="00820360">
        <w:rPr>
          <w:bCs/>
          <w:lang w:val="uk-UA"/>
        </w:rPr>
        <w:t xml:space="preserve">м. Могилів-Подільський, </w:t>
      </w:r>
    </w:p>
    <w:p w:rsidR="005A2CD2" w:rsidRDefault="005A2CD2" w:rsidP="005A2CD2">
      <w:pPr>
        <w:ind w:left="567" w:hanging="425"/>
        <w:rPr>
          <w:lang w:val="uk-UA"/>
        </w:rPr>
      </w:pPr>
      <w:r>
        <w:rPr>
          <w:bCs/>
          <w:lang w:val="uk-UA"/>
        </w:rPr>
        <w:t xml:space="preserve">       </w:t>
      </w:r>
      <w:r w:rsidR="006709DC">
        <w:rPr>
          <w:bCs/>
          <w:lang w:val="uk-UA"/>
        </w:rPr>
        <w:t xml:space="preserve"> </w:t>
      </w:r>
      <w:r w:rsidR="00523ADC" w:rsidRPr="00820360">
        <w:rPr>
          <w:lang w:val="uk-UA"/>
        </w:rPr>
        <w:t>площею 0,0</w:t>
      </w:r>
      <w:r w:rsidR="00523ADC">
        <w:rPr>
          <w:lang w:val="uk-UA"/>
        </w:rPr>
        <w:t>080</w:t>
      </w:r>
      <w:r w:rsidR="00523ADC" w:rsidRPr="00820360">
        <w:rPr>
          <w:lang w:val="uk-UA"/>
        </w:rPr>
        <w:t xml:space="preserve"> га, (на земельній ділянці </w:t>
      </w:r>
      <w:r w:rsidR="006709DC">
        <w:rPr>
          <w:bCs/>
          <w:lang w:val="uk-UA"/>
        </w:rPr>
        <w:t xml:space="preserve">з </w:t>
      </w:r>
      <w:r w:rsidR="006709DC" w:rsidRPr="00D020FB">
        <w:rPr>
          <w:bCs/>
          <w:lang w:val="uk-UA"/>
        </w:rPr>
        <w:t>кадастрови</w:t>
      </w:r>
      <w:r w:rsidR="006709DC">
        <w:rPr>
          <w:bCs/>
          <w:lang w:val="uk-UA"/>
        </w:rPr>
        <w:t>м</w:t>
      </w:r>
      <w:r w:rsidR="006709DC" w:rsidRPr="00D020FB">
        <w:rPr>
          <w:bCs/>
          <w:lang w:val="uk-UA"/>
        </w:rPr>
        <w:t xml:space="preserve"> номер</w:t>
      </w:r>
      <w:r w:rsidR="006709DC">
        <w:rPr>
          <w:bCs/>
          <w:lang w:val="uk-UA"/>
        </w:rPr>
        <w:t>ом</w:t>
      </w:r>
    </w:p>
    <w:p w:rsidR="005A2CD2" w:rsidRDefault="005A2CD2" w:rsidP="005A2CD2">
      <w:pPr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6709DC">
        <w:rPr>
          <w:lang w:val="uk-UA"/>
        </w:rPr>
        <w:t xml:space="preserve"> </w:t>
      </w:r>
      <w:r w:rsidR="00523ADC" w:rsidRPr="00820360">
        <w:rPr>
          <w:lang w:val="uk-UA"/>
        </w:rPr>
        <w:t>0510400000:00:004:0401),</w:t>
      </w:r>
      <w:r w:rsidR="00523ADC" w:rsidRPr="00820360">
        <w:rPr>
          <w:sz w:val="24"/>
          <w:szCs w:val="24"/>
          <w:lang w:val="uk-UA" w:eastAsia="ru-RU"/>
        </w:rPr>
        <w:t xml:space="preserve"> </w:t>
      </w:r>
      <w:r w:rsidR="00523ADC" w:rsidRPr="00EE77B1">
        <w:rPr>
          <w:lang w:val="uk-UA"/>
        </w:rPr>
        <w:t>терміном на 5 років</w:t>
      </w:r>
      <w:r w:rsidR="00523ADC" w:rsidRPr="00820360">
        <w:rPr>
          <w:lang w:val="uk-UA"/>
        </w:rPr>
        <w:t xml:space="preserve"> та розміром плати за </w:t>
      </w:r>
    </w:p>
    <w:p w:rsidR="005A2CD2" w:rsidRDefault="005A2CD2" w:rsidP="005A2CD2">
      <w:pPr>
        <w:ind w:left="567" w:hanging="425"/>
        <w:rPr>
          <w:lang w:val="uk-UA"/>
        </w:rPr>
      </w:pPr>
      <w:r>
        <w:rPr>
          <w:lang w:val="uk-UA"/>
        </w:rPr>
        <w:t xml:space="preserve">       </w:t>
      </w:r>
      <w:r w:rsidR="006709DC">
        <w:rPr>
          <w:lang w:val="uk-UA"/>
        </w:rPr>
        <w:t xml:space="preserve"> </w:t>
      </w:r>
      <w:r w:rsidR="00523ADC" w:rsidRPr="00820360">
        <w:rPr>
          <w:lang w:val="uk-UA"/>
        </w:rPr>
        <w:t xml:space="preserve">сервітутне користування земельною ділянкою 12% від нормативної </w:t>
      </w:r>
    </w:p>
    <w:p w:rsidR="00820360" w:rsidRDefault="006709DC" w:rsidP="006709DC">
      <w:pPr>
        <w:ind w:left="709" w:hanging="567"/>
        <w:rPr>
          <w:lang w:val="uk-UA"/>
        </w:rPr>
      </w:pPr>
      <w:r>
        <w:rPr>
          <w:lang w:val="uk-UA"/>
        </w:rPr>
        <w:t xml:space="preserve">        </w:t>
      </w:r>
      <w:r w:rsidR="00523ADC" w:rsidRPr="00820360">
        <w:rPr>
          <w:lang w:val="uk-UA"/>
        </w:rPr>
        <w:t>грошової оцінки.</w:t>
      </w:r>
    </w:p>
    <w:p w:rsidR="006709DC" w:rsidRDefault="006709DC" w:rsidP="006709DC">
      <w:pPr>
        <w:tabs>
          <w:tab w:val="left" w:pos="426"/>
        </w:tabs>
        <w:ind w:left="567" w:hanging="425"/>
        <w:rPr>
          <w:lang w:val="uk-UA"/>
        </w:rPr>
      </w:pPr>
      <w:r>
        <w:rPr>
          <w:b/>
          <w:lang w:val="uk-UA"/>
        </w:rPr>
        <w:t xml:space="preserve"> </w:t>
      </w:r>
      <w:r w:rsidR="00190538">
        <w:rPr>
          <w:b/>
          <w:lang w:val="uk-UA"/>
        </w:rPr>
        <w:t>3</w:t>
      </w:r>
      <w:r w:rsidR="00820360" w:rsidRPr="00820360">
        <w:rPr>
          <w:b/>
          <w:lang w:val="uk-UA"/>
        </w:rPr>
        <w:t>.</w:t>
      </w:r>
      <w:r w:rsidR="00820360">
        <w:rPr>
          <w:b/>
          <w:lang w:val="uk-UA"/>
        </w:rPr>
        <w:t>3</w:t>
      </w:r>
      <w:r w:rsidR="00820360" w:rsidRPr="00820360">
        <w:rPr>
          <w:b/>
          <w:lang w:val="uk-UA"/>
        </w:rPr>
        <w:t>.</w:t>
      </w:r>
      <w:r w:rsidR="00820360" w:rsidRPr="00820360">
        <w:rPr>
          <w:lang w:val="uk-UA"/>
        </w:rPr>
        <w:t xml:space="preserve"> </w:t>
      </w:r>
      <w:r w:rsidR="00BC2128">
        <w:rPr>
          <w:lang w:val="uk-UA"/>
        </w:rPr>
        <w:t>П</w:t>
      </w:r>
      <w:r w:rsidR="00523ADC" w:rsidRPr="00161CDD">
        <w:rPr>
          <w:lang w:val="uk-UA"/>
        </w:rPr>
        <w:t>раво проїзду на транспорт</w:t>
      </w:r>
      <w:r>
        <w:rPr>
          <w:lang w:val="uk-UA"/>
        </w:rPr>
        <w:t xml:space="preserve">ному засобі по наявному шляху (код  </w:t>
      </w:r>
    </w:p>
    <w:p w:rsidR="006709DC" w:rsidRDefault="006709DC" w:rsidP="006709DC">
      <w:pPr>
        <w:tabs>
          <w:tab w:val="left" w:pos="426"/>
        </w:tabs>
        <w:ind w:left="567" w:hanging="425"/>
        <w:rPr>
          <w:lang w:val="uk-UA"/>
        </w:rPr>
      </w:pPr>
      <w:r>
        <w:rPr>
          <w:b/>
          <w:lang w:val="uk-UA"/>
        </w:rPr>
        <w:t xml:space="preserve">        </w:t>
      </w:r>
      <w:r>
        <w:rPr>
          <w:lang w:val="uk-UA"/>
        </w:rPr>
        <w:t xml:space="preserve">обмеження </w:t>
      </w:r>
      <w:r w:rsidR="00523ADC" w:rsidRPr="00161CDD">
        <w:rPr>
          <w:lang w:val="uk-UA"/>
        </w:rPr>
        <w:t xml:space="preserve">07.02) та право проходу та проїзду на велосипеді (код </w:t>
      </w:r>
    </w:p>
    <w:p w:rsidR="006709DC" w:rsidRDefault="006709DC" w:rsidP="006709DC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161CDD">
        <w:rPr>
          <w:lang w:val="uk-UA"/>
        </w:rPr>
        <w:t>обмеження 07.01) Понич Альоні Станіславівні на</w:t>
      </w:r>
      <w:r w:rsidR="00523ADC">
        <w:rPr>
          <w:lang w:val="uk-UA"/>
        </w:rPr>
        <w:t xml:space="preserve"> </w:t>
      </w:r>
      <w:r w:rsidR="00523ADC" w:rsidRPr="00161CDD">
        <w:rPr>
          <w:lang w:val="uk-UA"/>
        </w:rPr>
        <w:t>земельн</w:t>
      </w:r>
      <w:r w:rsidR="00523ADC">
        <w:rPr>
          <w:lang w:val="uk-UA"/>
        </w:rPr>
        <w:t>у</w:t>
      </w:r>
      <w:r w:rsidR="00523ADC" w:rsidRPr="00161CDD">
        <w:rPr>
          <w:lang w:val="uk-UA"/>
        </w:rPr>
        <w:t xml:space="preserve"> ділянк</w:t>
      </w:r>
      <w:r w:rsidR="00523ADC">
        <w:rPr>
          <w:lang w:val="uk-UA"/>
        </w:rPr>
        <w:t>у</w:t>
      </w:r>
      <w:r w:rsidR="00523ADC" w:rsidRPr="00161CDD">
        <w:rPr>
          <w:lang w:val="uk-UA"/>
        </w:rPr>
        <w:t>,</w:t>
      </w:r>
      <w:r w:rsidR="00523ADC">
        <w:rPr>
          <w:lang w:val="uk-UA"/>
        </w:rPr>
        <w:t xml:space="preserve"> яка </w:t>
      </w:r>
    </w:p>
    <w:p w:rsidR="006709DC" w:rsidRDefault="006709DC" w:rsidP="006709DC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>
        <w:rPr>
          <w:lang w:val="uk-UA"/>
        </w:rPr>
        <w:t>розташована</w:t>
      </w:r>
      <w:r w:rsidR="00523ADC" w:rsidRPr="00161CDD">
        <w:rPr>
          <w:lang w:val="uk-UA"/>
        </w:rPr>
        <w:t xml:space="preserve"> за адресою</w:t>
      </w:r>
      <w:r w:rsidR="00523ADC">
        <w:rPr>
          <w:lang w:val="uk-UA"/>
        </w:rPr>
        <w:t>:</w:t>
      </w:r>
      <w:r w:rsidR="00523ADC" w:rsidRPr="00161CDD">
        <w:rPr>
          <w:lang w:val="uk-UA"/>
        </w:rPr>
        <w:t xml:space="preserve"> просп. Героїв, м. Могилів-Подільський,</w:t>
      </w:r>
      <w:r w:rsidR="00523ADC">
        <w:rPr>
          <w:lang w:val="uk-UA"/>
        </w:rPr>
        <w:t xml:space="preserve"> площею </w:t>
      </w:r>
    </w:p>
    <w:p w:rsidR="006709DC" w:rsidRDefault="006709DC" w:rsidP="006709DC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>
        <w:rPr>
          <w:lang w:val="uk-UA"/>
        </w:rPr>
        <w:t>0,0456 га</w:t>
      </w:r>
      <w:r w:rsidR="00523ADC" w:rsidRPr="00161CDD">
        <w:rPr>
          <w:lang w:val="uk-UA"/>
        </w:rPr>
        <w:t xml:space="preserve"> (на земе</w:t>
      </w:r>
      <w:r>
        <w:rPr>
          <w:lang w:val="uk-UA"/>
        </w:rPr>
        <w:t xml:space="preserve">льній ділянці </w:t>
      </w:r>
      <w:r>
        <w:rPr>
          <w:bCs/>
          <w:lang w:val="uk-UA"/>
        </w:rPr>
        <w:t xml:space="preserve">з </w:t>
      </w:r>
      <w:r w:rsidRPr="00D020FB">
        <w:rPr>
          <w:bCs/>
          <w:lang w:val="uk-UA"/>
        </w:rPr>
        <w:t>кадастрови</w:t>
      </w:r>
      <w:r>
        <w:rPr>
          <w:bCs/>
          <w:lang w:val="uk-UA"/>
        </w:rPr>
        <w:t>м</w:t>
      </w:r>
      <w:r w:rsidRPr="00D020FB">
        <w:rPr>
          <w:bCs/>
          <w:lang w:val="uk-UA"/>
        </w:rPr>
        <w:t xml:space="preserve"> номер</w:t>
      </w:r>
      <w:r>
        <w:rPr>
          <w:bCs/>
          <w:lang w:val="uk-UA"/>
        </w:rPr>
        <w:t>ом</w:t>
      </w:r>
    </w:p>
    <w:p w:rsidR="006709DC" w:rsidRDefault="006709DC" w:rsidP="006709DC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161CDD">
        <w:rPr>
          <w:lang w:val="uk-UA"/>
        </w:rPr>
        <w:t xml:space="preserve">0510400000:00:004:1539), безстроково, з розміром плати за сервітутне </w:t>
      </w:r>
    </w:p>
    <w:p w:rsidR="00820360" w:rsidRDefault="006709DC" w:rsidP="006709DC">
      <w:pPr>
        <w:tabs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161CDD">
        <w:rPr>
          <w:lang w:val="uk-UA"/>
        </w:rPr>
        <w:t xml:space="preserve">користування земельною ділянкою 12% </w:t>
      </w:r>
      <w:r w:rsidR="00523ADC">
        <w:rPr>
          <w:lang w:val="uk-UA"/>
        </w:rPr>
        <w:t>від нормативної</w:t>
      </w:r>
      <w:r w:rsidR="00523ADC" w:rsidRPr="00523ADC">
        <w:rPr>
          <w:lang w:val="uk-UA"/>
        </w:rPr>
        <w:t xml:space="preserve"> </w:t>
      </w:r>
      <w:r w:rsidR="00523ADC">
        <w:rPr>
          <w:lang w:val="uk-UA"/>
        </w:rPr>
        <w:t>грошової оцінки.</w:t>
      </w:r>
    </w:p>
    <w:p w:rsidR="006709DC" w:rsidRDefault="006709DC" w:rsidP="006709DC">
      <w:pPr>
        <w:tabs>
          <w:tab w:val="left" w:pos="142"/>
          <w:tab w:val="left" w:pos="284"/>
          <w:tab w:val="left" w:pos="426"/>
        </w:tabs>
        <w:ind w:left="567" w:hanging="425"/>
        <w:rPr>
          <w:lang w:val="uk-UA"/>
        </w:rPr>
      </w:pPr>
      <w:r>
        <w:rPr>
          <w:b/>
          <w:lang w:val="uk-UA"/>
        </w:rPr>
        <w:t xml:space="preserve"> </w:t>
      </w:r>
      <w:r w:rsidR="00190538">
        <w:rPr>
          <w:b/>
          <w:lang w:val="uk-UA"/>
        </w:rPr>
        <w:t>3</w:t>
      </w:r>
      <w:r w:rsidR="00D94D45" w:rsidRPr="00161CDD">
        <w:rPr>
          <w:b/>
          <w:lang w:val="uk-UA"/>
        </w:rPr>
        <w:t>.</w:t>
      </w:r>
      <w:r w:rsidR="00161CDD" w:rsidRPr="00161CDD">
        <w:rPr>
          <w:b/>
          <w:lang w:val="uk-UA"/>
        </w:rPr>
        <w:t>4</w:t>
      </w:r>
      <w:r w:rsidR="00D94D45" w:rsidRPr="00161CDD">
        <w:rPr>
          <w:b/>
          <w:lang w:val="uk-UA"/>
        </w:rPr>
        <w:t>.</w:t>
      </w:r>
      <w:r w:rsidR="00D94D45" w:rsidRPr="00161CDD">
        <w:rPr>
          <w:lang w:val="uk-UA"/>
        </w:rPr>
        <w:t xml:space="preserve"> </w:t>
      </w:r>
      <w:r w:rsidR="00BC2128">
        <w:rPr>
          <w:lang w:val="uk-UA"/>
        </w:rPr>
        <w:t>П</w:t>
      </w:r>
      <w:r w:rsidR="00523ADC" w:rsidRPr="00820360">
        <w:rPr>
          <w:lang w:val="uk-UA"/>
        </w:rPr>
        <w:t xml:space="preserve">раво на розміщення тимчасових споруд </w:t>
      </w:r>
      <w:r>
        <w:rPr>
          <w:lang w:val="uk-UA"/>
        </w:rPr>
        <w:t xml:space="preserve">(малих архітектурних форм) (код  </w:t>
      </w:r>
    </w:p>
    <w:p w:rsidR="006709DC" w:rsidRDefault="006709DC" w:rsidP="006709DC">
      <w:pPr>
        <w:tabs>
          <w:tab w:val="left" w:pos="142"/>
          <w:tab w:val="left" w:pos="284"/>
          <w:tab w:val="left" w:pos="426"/>
        </w:tabs>
        <w:ind w:left="567" w:hanging="425"/>
        <w:rPr>
          <w:lang w:val="uk-UA"/>
        </w:rPr>
      </w:pPr>
      <w:r>
        <w:rPr>
          <w:b/>
          <w:lang w:val="uk-UA"/>
        </w:rPr>
        <w:t xml:space="preserve">        </w:t>
      </w:r>
      <w:r w:rsidR="00523ADC" w:rsidRPr="00820360">
        <w:rPr>
          <w:lang w:val="uk-UA"/>
        </w:rPr>
        <w:t xml:space="preserve">обмеження 07.11) Гоцуляк Оксані Іванівні на земельну ділянку, площею </w:t>
      </w:r>
      <w:r>
        <w:rPr>
          <w:lang w:val="uk-UA"/>
        </w:rPr>
        <w:t xml:space="preserve"> </w:t>
      </w:r>
    </w:p>
    <w:p w:rsidR="006709DC" w:rsidRDefault="006709DC" w:rsidP="006709DC">
      <w:pPr>
        <w:tabs>
          <w:tab w:val="left" w:pos="142"/>
          <w:tab w:val="left" w:pos="284"/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820360">
        <w:rPr>
          <w:lang w:val="uk-UA"/>
        </w:rPr>
        <w:t>0,0350 га,</w:t>
      </w:r>
      <w:r w:rsidR="00523ADC">
        <w:rPr>
          <w:lang w:val="uk-UA"/>
        </w:rPr>
        <w:t xml:space="preserve"> яка розташована </w:t>
      </w:r>
      <w:r w:rsidR="00523ADC" w:rsidRPr="00820360">
        <w:rPr>
          <w:bCs/>
          <w:lang w:val="uk-UA"/>
        </w:rPr>
        <w:t>за адресою</w:t>
      </w:r>
      <w:r w:rsidR="00523ADC">
        <w:rPr>
          <w:bCs/>
          <w:lang w:val="uk-UA"/>
        </w:rPr>
        <w:t>:</w:t>
      </w:r>
      <w:r w:rsidR="00523ADC" w:rsidRPr="00820360">
        <w:rPr>
          <w:bCs/>
          <w:lang w:val="uk-UA"/>
        </w:rPr>
        <w:t xml:space="preserve"> вул. Сагайдачного гетьмана</w:t>
      </w:r>
      <w:r w:rsidR="00523ADC" w:rsidRPr="00820360">
        <w:rPr>
          <w:lang w:val="uk-UA"/>
        </w:rPr>
        <w:t xml:space="preserve">, </w:t>
      </w:r>
    </w:p>
    <w:p w:rsidR="006709DC" w:rsidRPr="006709DC" w:rsidRDefault="006709DC" w:rsidP="006709DC">
      <w:pPr>
        <w:tabs>
          <w:tab w:val="left" w:pos="142"/>
          <w:tab w:val="left" w:pos="284"/>
          <w:tab w:val="left" w:pos="426"/>
        </w:tabs>
        <w:ind w:left="567" w:hanging="425"/>
        <w:rPr>
          <w:bCs/>
          <w:lang w:val="uk-UA"/>
        </w:rPr>
      </w:pPr>
      <w:r>
        <w:rPr>
          <w:lang w:val="uk-UA"/>
        </w:rPr>
        <w:t xml:space="preserve">        </w:t>
      </w:r>
      <w:r w:rsidR="00523ADC" w:rsidRPr="00820360">
        <w:rPr>
          <w:bCs/>
          <w:lang w:val="uk-UA"/>
        </w:rPr>
        <w:t>м. Могилів-Подільський,</w:t>
      </w:r>
      <w:r w:rsidR="00523ADC" w:rsidRPr="00820360">
        <w:rPr>
          <w:lang w:val="uk-UA"/>
        </w:rPr>
        <w:t xml:space="preserve"> (на земельній ділянці </w:t>
      </w:r>
      <w:r>
        <w:rPr>
          <w:bCs/>
          <w:lang w:val="uk-UA"/>
        </w:rPr>
        <w:t xml:space="preserve">з </w:t>
      </w:r>
      <w:r w:rsidRPr="00D020FB">
        <w:rPr>
          <w:bCs/>
          <w:lang w:val="uk-UA"/>
        </w:rPr>
        <w:t>кадастрови</w:t>
      </w:r>
      <w:r>
        <w:rPr>
          <w:bCs/>
          <w:lang w:val="uk-UA"/>
        </w:rPr>
        <w:t>м</w:t>
      </w:r>
      <w:r w:rsidRPr="00D020FB">
        <w:rPr>
          <w:bCs/>
          <w:lang w:val="uk-UA"/>
        </w:rPr>
        <w:t xml:space="preserve"> номер</w:t>
      </w:r>
      <w:r>
        <w:rPr>
          <w:bCs/>
          <w:lang w:val="uk-UA"/>
        </w:rPr>
        <w:t>ом</w:t>
      </w:r>
    </w:p>
    <w:p w:rsidR="006709DC" w:rsidRDefault="006709DC" w:rsidP="006709DC">
      <w:pPr>
        <w:tabs>
          <w:tab w:val="left" w:pos="142"/>
          <w:tab w:val="left" w:pos="284"/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820360">
        <w:rPr>
          <w:lang w:val="uk-UA"/>
        </w:rPr>
        <w:t>0510400000:00:009:0844),</w:t>
      </w:r>
      <w:r w:rsidR="00523ADC" w:rsidRPr="00820360">
        <w:rPr>
          <w:sz w:val="24"/>
          <w:szCs w:val="24"/>
          <w:lang w:val="uk-UA" w:eastAsia="ru-RU"/>
        </w:rPr>
        <w:t xml:space="preserve"> </w:t>
      </w:r>
      <w:r w:rsidR="00523ADC" w:rsidRPr="00911A1B">
        <w:rPr>
          <w:lang w:val="uk-UA"/>
        </w:rPr>
        <w:t>терміном на 5 років</w:t>
      </w:r>
      <w:r w:rsidR="00523ADC" w:rsidRPr="00820360">
        <w:rPr>
          <w:lang w:val="uk-UA"/>
        </w:rPr>
        <w:t xml:space="preserve"> та розміром плати за </w:t>
      </w:r>
    </w:p>
    <w:p w:rsidR="006709DC" w:rsidRDefault="006709DC" w:rsidP="006709DC">
      <w:pPr>
        <w:tabs>
          <w:tab w:val="left" w:pos="142"/>
          <w:tab w:val="left" w:pos="284"/>
          <w:tab w:val="left" w:pos="426"/>
        </w:tabs>
        <w:ind w:left="567" w:hanging="425"/>
        <w:rPr>
          <w:lang w:val="uk-UA"/>
        </w:rPr>
      </w:pPr>
      <w:r>
        <w:rPr>
          <w:lang w:val="uk-UA"/>
        </w:rPr>
        <w:t xml:space="preserve">        </w:t>
      </w:r>
      <w:r w:rsidR="00523ADC" w:rsidRPr="00820360">
        <w:rPr>
          <w:lang w:val="uk-UA"/>
        </w:rPr>
        <w:t xml:space="preserve">сервітутне користування земельною ділянкою 12% від нормативної </w:t>
      </w:r>
    </w:p>
    <w:p w:rsidR="00D94D45" w:rsidRDefault="006709DC" w:rsidP="006709DC">
      <w:pPr>
        <w:tabs>
          <w:tab w:val="left" w:pos="284"/>
          <w:tab w:val="left" w:pos="426"/>
        </w:tabs>
        <w:ind w:left="567" w:hanging="283"/>
        <w:rPr>
          <w:lang w:val="uk-UA"/>
        </w:rPr>
      </w:pPr>
      <w:r>
        <w:rPr>
          <w:lang w:val="uk-UA"/>
        </w:rPr>
        <w:t xml:space="preserve">      </w:t>
      </w:r>
      <w:r w:rsidR="00523ADC" w:rsidRPr="00820360">
        <w:rPr>
          <w:lang w:val="uk-UA"/>
        </w:rPr>
        <w:t>грошової оцінки.</w:t>
      </w:r>
    </w:p>
    <w:p w:rsidR="006709DC" w:rsidRPr="00161CDD" w:rsidRDefault="006709DC" w:rsidP="0074007D">
      <w:pPr>
        <w:tabs>
          <w:tab w:val="left" w:pos="426"/>
        </w:tabs>
        <w:ind w:left="709" w:hanging="567"/>
        <w:rPr>
          <w:lang w:val="uk-UA"/>
        </w:rPr>
      </w:pPr>
    </w:p>
    <w:p w:rsidR="00F04F80" w:rsidRPr="0078287D" w:rsidRDefault="00190538" w:rsidP="006709DC">
      <w:pPr>
        <w:ind w:left="284" w:hanging="284"/>
        <w:rPr>
          <w:b/>
          <w:lang w:val="uk-UA"/>
        </w:rPr>
      </w:pPr>
      <w:r>
        <w:rPr>
          <w:b/>
          <w:lang w:val="uk-UA"/>
        </w:rPr>
        <w:t>4</w:t>
      </w:r>
      <w:r w:rsidR="00F04F80" w:rsidRPr="0078287D">
        <w:rPr>
          <w:b/>
          <w:lang w:val="uk-UA"/>
        </w:rPr>
        <w:t>.</w:t>
      </w:r>
      <w:r w:rsidR="00F04F80" w:rsidRPr="0078287D">
        <w:rPr>
          <w:b/>
          <w:lang w:val="uk-UA"/>
        </w:rPr>
        <w:tab/>
        <w:t>Припинити дію договору особистого строкового сервітуту</w:t>
      </w:r>
      <w:r w:rsidR="00F04F80" w:rsidRPr="003C2121">
        <w:rPr>
          <w:b/>
          <w:lang w:val="uk-UA"/>
        </w:rPr>
        <w:t xml:space="preserve"> </w:t>
      </w:r>
      <w:r w:rsidR="00F04F80" w:rsidRPr="0078287D">
        <w:rPr>
          <w:b/>
          <w:lang w:val="uk-UA"/>
        </w:rPr>
        <w:t>на територ</w:t>
      </w:r>
      <w:r w:rsidR="006709DC">
        <w:rPr>
          <w:b/>
          <w:lang w:val="uk-UA"/>
        </w:rPr>
        <w:t xml:space="preserve">ії </w:t>
      </w:r>
      <w:r w:rsidR="00F04F80" w:rsidRPr="0078287D">
        <w:rPr>
          <w:b/>
          <w:lang w:val="uk-UA"/>
        </w:rPr>
        <w:t>Могилів-Подільської міської територіальної громади:</w:t>
      </w:r>
    </w:p>
    <w:p w:rsidR="006709DC" w:rsidRDefault="00F04F80" w:rsidP="00F04F80">
      <w:pPr>
        <w:tabs>
          <w:tab w:val="left" w:pos="426"/>
        </w:tabs>
        <w:ind w:left="709" w:hanging="425"/>
        <w:rPr>
          <w:lang w:val="uk-UA"/>
        </w:rPr>
      </w:pPr>
      <w:r w:rsidRPr="00190538">
        <w:rPr>
          <w:b/>
          <w:lang w:val="uk-UA"/>
        </w:rPr>
        <w:t>4.1.</w:t>
      </w:r>
      <w:r w:rsidRPr="0078287D">
        <w:rPr>
          <w:lang w:val="uk-UA"/>
        </w:rPr>
        <w:tab/>
        <w:t xml:space="preserve"> Укладеного 15.0</w:t>
      </w:r>
      <w:r w:rsidR="00DF050D" w:rsidRPr="0078287D">
        <w:rPr>
          <w:lang w:val="uk-UA"/>
        </w:rPr>
        <w:t>6</w:t>
      </w:r>
      <w:r w:rsidRPr="0078287D">
        <w:rPr>
          <w:lang w:val="uk-UA"/>
        </w:rPr>
        <w:t>.20</w:t>
      </w:r>
      <w:r w:rsidR="00DF050D" w:rsidRPr="0078287D">
        <w:rPr>
          <w:lang w:val="uk-UA"/>
        </w:rPr>
        <w:t>21</w:t>
      </w:r>
      <w:r w:rsidRPr="0078287D">
        <w:rPr>
          <w:lang w:val="uk-UA"/>
        </w:rPr>
        <w:t>, на земельну ділянку площею 0,0086 га</w:t>
      </w:r>
      <w:r w:rsidR="00A5441E">
        <w:rPr>
          <w:lang w:val="uk-UA"/>
        </w:rPr>
        <w:t xml:space="preserve">, яка </w:t>
      </w:r>
      <w:r w:rsidR="006709DC">
        <w:rPr>
          <w:lang w:val="uk-UA"/>
        </w:rPr>
        <w:t xml:space="preserve"> </w:t>
      </w:r>
    </w:p>
    <w:p w:rsidR="006709DC" w:rsidRDefault="006709DC" w:rsidP="00F04F80">
      <w:pPr>
        <w:tabs>
          <w:tab w:val="left" w:pos="426"/>
        </w:tabs>
        <w:ind w:left="709" w:hanging="425"/>
        <w:rPr>
          <w:lang w:val="uk-UA"/>
        </w:rPr>
      </w:pPr>
      <w:r>
        <w:rPr>
          <w:b/>
          <w:lang w:val="uk-UA"/>
        </w:rPr>
        <w:t xml:space="preserve">       </w:t>
      </w:r>
      <w:r w:rsidR="00A5441E">
        <w:rPr>
          <w:lang w:val="uk-UA"/>
        </w:rPr>
        <w:t>розташована</w:t>
      </w:r>
      <w:r w:rsidR="00F04F80" w:rsidRPr="0078287D">
        <w:rPr>
          <w:lang w:val="uk-UA"/>
        </w:rPr>
        <w:t xml:space="preserve"> за адресою</w:t>
      </w:r>
      <w:r w:rsidR="00A5441E">
        <w:rPr>
          <w:lang w:val="uk-UA"/>
        </w:rPr>
        <w:t>:</w:t>
      </w:r>
      <w:r w:rsidR="00F04F80" w:rsidRPr="0078287D">
        <w:rPr>
          <w:lang w:val="uk-UA"/>
        </w:rPr>
        <w:t xml:space="preserve"> вул. Острівська, 24а, </w:t>
      </w:r>
      <w:r w:rsidR="00A866D3" w:rsidRPr="0078287D">
        <w:rPr>
          <w:lang w:val="uk-UA"/>
        </w:rPr>
        <w:t>м.</w:t>
      </w:r>
      <w:r w:rsidR="00A866D3">
        <w:rPr>
          <w:lang w:val="uk-UA"/>
        </w:rPr>
        <w:t xml:space="preserve"> </w:t>
      </w:r>
      <w:r w:rsidR="00A866D3" w:rsidRPr="0078287D">
        <w:rPr>
          <w:lang w:val="uk-UA"/>
        </w:rPr>
        <w:t xml:space="preserve">Могилів-Подільський, </w:t>
      </w:r>
    </w:p>
    <w:p w:rsidR="006709DC" w:rsidRDefault="006709DC" w:rsidP="00F04F80">
      <w:pPr>
        <w:tabs>
          <w:tab w:val="left" w:pos="426"/>
        </w:tabs>
        <w:ind w:left="709" w:hanging="425"/>
        <w:rPr>
          <w:lang w:val="uk-UA"/>
        </w:rPr>
      </w:pPr>
      <w:r>
        <w:rPr>
          <w:lang w:val="uk-UA"/>
        </w:rPr>
        <w:t xml:space="preserve">       </w:t>
      </w:r>
      <w:r w:rsidR="00F04F80" w:rsidRPr="0078287D">
        <w:rPr>
          <w:lang w:val="uk-UA"/>
        </w:rPr>
        <w:t xml:space="preserve">для </w:t>
      </w:r>
      <w:r w:rsidR="0078287D" w:rsidRPr="0078287D">
        <w:rPr>
          <w:lang w:val="uk-UA"/>
        </w:rPr>
        <w:t>розміщення</w:t>
      </w:r>
      <w:r w:rsidR="00F04F80" w:rsidRPr="0078287D">
        <w:rPr>
          <w:lang w:val="uk-UA"/>
        </w:rPr>
        <w:t xml:space="preserve"> тимчасової</w:t>
      </w:r>
      <w:r w:rsidR="0078287D" w:rsidRPr="0078287D">
        <w:rPr>
          <w:lang w:val="uk-UA"/>
        </w:rPr>
        <w:t xml:space="preserve"> споруди для провадження підприємницької </w:t>
      </w:r>
    </w:p>
    <w:p w:rsidR="006709DC" w:rsidRDefault="006709DC" w:rsidP="00F04F80">
      <w:pPr>
        <w:tabs>
          <w:tab w:val="left" w:pos="426"/>
        </w:tabs>
        <w:ind w:left="709" w:hanging="425"/>
        <w:rPr>
          <w:lang w:val="uk-UA"/>
        </w:rPr>
      </w:pPr>
      <w:r>
        <w:rPr>
          <w:lang w:val="uk-UA"/>
        </w:rPr>
        <w:t xml:space="preserve">       </w:t>
      </w:r>
      <w:r w:rsidR="0078287D" w:rsidRPr="0078287D">
        <w:rPr>
          <w:lang w:val="uk-UA"/>
        </w:rPr>
        <w:t>діяльності</w:t>
      </w:r>
      <w:r w:rsidR="00F04F80" w:rsidRPr="0078287D">
        <w:rPr>
          <w:lang w:val="uk-UA"/>
        </w:rPr>
        <w:t xml:space="preserve">, після повної сплати орендної плати за землю, користувач – </w:t>
      </w:r>
    </w:p>
    <w:p w:rsidR="00F04F80" w:rsidRDefault="006709DC" w:rsidP="00F04F80">
      <w:pPr>
        <w:tabs>
          <w:tab w:val="left" w:pos="426"/>
        </w:tabs>
        <w:ind w:left="709" w:hanging="425"/>
        <w:rPr>
          <w:lang w:val="uk-UA"/>
        </w:rPr>
      </w:pPr>
      <w:r>
        <w:rPr>
          <w:lang w:val="uk-UA"/>
        </w:rPr>
        <w:t xml:space="preserve">       </w:t>
      </w:r>
      <w:r w:rsidR="00927967" w:rsidRPr="0078287D">
        <w:rPr>
          <w:lang w:val="uk-UA"/>
        </w:rPr>
        <w:t>Кучер Віктор Андрійович</w:t>
      </w:r>
      <w:r w:rsidR="00F04F80" w:rsidRPr="0078287D">
        <w:rPr>
          <w:lang w:val="uk-UA"/>
        </w:rPr>
        <w:t>.</w:t>
      </w:r>
    </w:p>
    <w:p w:rsidR="00B27CE2" w:rsidRDefault="00B27CE2" w:rsidP="00F04F80">
      <w:pPr>
        <w:tabs>
          <w:tab w:val="left" w:pos="426"/>
        </w:tabs>
        <w:ind w:left="709" w:hanging="425"/>
        <w:rPr>
          <w:lang w:val="uk-UA"/>
        </w:rPr>
      </w:pPr>
    </w:p>
    <w:p w:rsidR="009A0D59" w:rsidRDefault="009A0D59" w:rsidP="00F04F80">
      <w:pPr>
        <w:tabs>
          <w:tab w:val="left" w:pos="426"/>
        </w:tabs>
        <w:ind w:left="709" w:hanging="425"/>
        <w:rPr>
          <w:lang w:val="uk-UA"/>
        </w:rPr>
      </w:pPr>
    </w:p>
    <w:p w:rsidR="009A0D59" w:rsidRDefault="009A0D59" w:rsidP="00F04F80">
      <w:pPr>
        <w:tabs>
          <w:tab w:val="left" w:pos="426"/>
        </w:tabs>
        <w:ind w:left="709" w:hanging="425"/>
        <w:rPr>
          <w:lang w:val="uk-UA"/>
        </w:rPr>
      </w:pPr>
    </w:p>
    <w:p w:rsidR="009A0D59" w:rsidRDefault="009A0D59" w:rsidP="00F04F80">
      <w:pPr>
        <w:tabs>
          <w:tab w:val="left" w:pos="426"/>
        </w:tabs>
        <w:ind w:left="709" w:hanging="425"/>
        <w:rPr>
          <w:lang w:val="uk-UA"/>
        </w:rPr>
      </w:pPr>
    </w:p>
    <w:p w:rsidR="009A0D59" w:rsidRPr="0078287D" w:rsidRDefault="009A0D59" w:rsidP="00F04F80">
      <w:pPr>
        <w:tabs>
          <w:tab w:val="left" w:pos="426"/>
        </w:tabs>
        <w:ind w:left="709" w:hanging="425"/>
        <w:rPr>
          <w:lang w:val="uk-UA"/>
        </w:rPr>
      </w:pPr>
    </w:p>
    <w:p w:rsidR="004E570F" w:rsidRPr="003C2121" w:rsidRDefault="002663CD" w:rsidP="00584800">
      <w:pPr>
        <w:ind w:left="284" w:hanging="283"/>
        <w:rPr>
          <w:lang w:val="uk-UA" w:eastAsia="ru-RU"/>
        </w:rPr>
      </w:pPr>
      <w:r>
        <w:rPr>
          <w:b/>
          <w:lang w:val="uk-UA" w:eastAsia="ru-RU"/>
        </w:rPr>
        <w:t>5</w:t>
      </w:r>
      <w:r w:rsidR="00B83A33" w:rsidRPr="003C2121">
        <w:rPr>
          <w:b/>
          <w:lang w:val="uk-UA" w:eastAsia="ru-RU"/>
        </w:rPr>
        <w:t>.</w:t>
      </w:r>
      <w:r w:rsidR="00B83A33" w:rsidRPr="003C2121">
        <w:rPr>
          <w:lang w:val="uk-UA" w:eastAsia="ru-RU"/>
        </w:rPr>
        <w:t xml:space="preserve"> </w:t>
      </w:r>
      <w:r w:rsidR="004E570F" w:rsidRPr="003C2121">
        <w:rPr>
          <w:lang w:val="uk-UA" w:eastAsia="ru-RU"/>
        </w:rPr>
        <w:t>Контроль за виконанням даного рішення покласти на першого заступника</w:t>
      </w:r>
      <w:r w:rsidR="00D64EF2" w:rsidRPr="003C2121">
        <w:rPr>
          <w:lang w:val="uk-UA" w:eastAsia="ru-RU"/>
        </w:rPr>
        <w:t xml:space="preserve"> </w:t>
      </w:r>
      <w:r w:rsidR="004E570F" w:rsidRPr="003C2121">
        <w:rPr>
          <w:lang w:val="uk-UA" w:eastAsia="ru-RU"/>
        </w:rPr>
        <w:t xml:space="preserve">міського голови </w:t>
      </w:r>
      <w:r w:rsidR="000E6961">
        <w:rPr>
          <w:lang w:val="uk-UA" w:eastAsia="ru-RU"/>
        </w:rPr>
        <w:t xml:space="preserve">Петра </w:t>
      </w:r>
      <w:r w:rsidR="004E570F" w:rsidRPr="003C2121">
        <w:rPr>
          <w:lang w:val="uk-UA" w:eastAsia="ru-RU"/>
        </w:rPr>
        <w:t xml:space="preserve">Безмещука та на постійну комісію </w:t>
      </w:r>
      <w:r w:rsidR="006709DC">
        <w:rPr>
          <w:lang w:val="uk-UA" w:eastAsia="ru-RU"/>
        </w:rPr>
        <w:t xml:space="preserve">міської ради </w:t>
      </w:r>
      <w:r w:rsidR="004E570F" w:rsidRPr="003C2121">
        <w:rPr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8133F" w:rsidRPr="003C2121">
        <w:rPr>
          <w:lang w:val="uk-UA" w:eastAsia="ru-RU"/>
        </w:rPr>
        <w:t xml:space="preserve"> </w:t>
      </w:r>
      <w:r w:rsidR="00D8133F" w:rsidRPr="003C2121">
        <w:rPr>
          <w:lang w:val="uk-UA" w:eastAsia="uk-UA"/>
        </w:rPr>
        <w:t>(</w:t>
      </w:r>
      <w:r w:rsidR="000E6961">
        <w:rPr>
          <w:lang w:val="uk-UA" w:eastAsia="uk-UA"/>
        </w:rPr>
        <w:t xml:space="preserve">Тетяна </w:t>
      </w:r>
      <w:r w:rsidR="00D8133F" w:rsidRPr="003C2121">
        <w:rPr>
          <w:lang w:val="uk-UA" w:eastAsia="uk-UA"/>
        </w:rPr>
        <w:t>Глущак).</w:t>
      </w:r>
    </w:p>
    <w:p w:rsidR="00D660C3" w:rsidRPr="003C2121" w:rsidRDefault="00D660C3" w:rsidP="004E570F">
      <w:pPr>
        <w:jc w:val="both"/>
        <w:rPr>
          <w:lang w:val="uk-UA"/>
        </w:rPr>
      </w:pPr>
    </w:p>
    <w:p w:rsidR="00BB6782" w:rsidRDefault="00BB6782" w:rsidP="004E570F">
      <w:pPr>
        <w:jc w:val="both"/>
        <w:rPr>
          <w:lang w:val="uk-UA"/>
        </w:rPr>
      </w:pPr>
    </w:p>
    <w:p w:rsidR="006709DC" w:rsidRDefault="006709DC" w:rsidP="004E570F">
      <w:pPr>
        <w:jc w:val="both"/>
        <w:rPr>
          <w:lang w:val="uk-UA"/>
        </w:rPr>
      </w:pPr>
    </w:p>
    <w:p w:rsidR="006709DC" w:rsidRDefault="006709DC" w:rsidP="004E570F">
      <w:pPr>
        <w:jc w:val="both"/>
        <w:rPr>
          <w:lang w:val="uk-UA"/>
        </w:rPr>
      </w:pPr>
    </w:p>
    <w:p w:rsidR="009A0D59" w:rsidRDefault="009A0D59" w:rsidP="004E570F">
      <w:pPr>
        <w:jc w:val="both"/>
        <w:rPr>
          <w:lang w:val="uk-UA"/>
        </w:rPr>
      </w:pPr>
    </w:p>
    <w:p w:rsidR="006709DC" w:rsidRPr="000051EF" w:rsidRDefault="006709DC" w:rsidP="004E570F">
      <w:pPr>
        <w:jc w:val="both"/>
        <w:rPr>
          <w:lang w:val="uk-UA"/>
        </w:rPr>
      </w:pPr>
    </w:p>
    <w:p w:rsidR="00657273" w:rsidRPr="006709DC" w:rsidRDefault="00657273" w:rsidP="00657273">
      <w:pPr>
        <w:jc w:val="both"/>
        <w:rPr>
          <w:lang w:val="uk-UA" w:eastAsia="ru-RU"/>
        </w:rPr>
      </w:pPr>
      <w:r w:rsidRPr="006709DC">
        <w:rPr>
          <w:bCs/>
          <w:lang w:val="x-none" w:eastAsia="ru-RU"/>
        </w:rPr>
        <w:t>Міський голова</w:t>
      </w:r>
      <w:r w:rsidRPr="006709DC">
        <w:rPr>
          <w:bCs/>
          <w:lang w:val="x-none" w:eastAsia="ru-RU"/>
        </w:rPr>
        <w:tab/>
      </w:r>
      <w:r w:rsidRPr="006709DC">
        <w:rPr>
          <w:bCs/>
          <w:lang w:val="x-none" w:eastAsia="ru-RU"/>
        </w:rPr>
        <w:tab/>
        <w:t xml:space="preserve">       </w:t>
      </w:r>
      <w:r w:rsidRPr="006709DC">
        <w:rPr>
          <w:bCs/>
          <w:lang w:val="x-none" w:eastAsia="ru-RU"/>
        </w:rPr>
        <w:tab/>
        <w:t xml:space="preserve">                 </w:t>
      </w:r>
      <w:r w:rsidRPr="006709DC">
        <w:rPr>
          <w:bCs/>
          <w:lang w:val="uk-UA" w:eastAsia="ru-RU"/>
        </w:rPr>
        <w:t xml:space="preserve">                     </w:t>
      </w:r>
      <w:r w:rsidR="006709DC">
        <w:rPr>
          <w:bCs/>
          <w:lang w:val="uk-UA" w:eastAsia="ru-RU"/>
        </w:rPr>
        <w:t xml:space="preserve">      </w:t>
      </w:r>
      <w:r w:rsidRPr="006709DC">
        <w:rPr>
          <w:bCs/>
          <w:lang w:val="x-none" w:eastAsia="ru-RU"/>
        </w:rPr>
        <w:t xml:space="preserve"> </w:t>
      </w:r>
      <w:r w:rsidRPr="006709DC">
        <w:rPr>
          <w:bCs/>
          <w:lang w:val="uk-UA" w:eastAsia="ru-RU"/>
        </w:rPr>
        <w:t>Геннадій ГЛУХМАНЮК</w:t>
      </w:r>
    </w:p>
    <w:p w:rsidR="00657273" w:rsidRPr="00657273" w:rsidRDefault="0065727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8F3E19" w:rsidRDefault="008F3E19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9C728D" w:rsidRDefault="009C728D">
      <w:pPr>
        <w:pStyle w:val="a6"/>
        <w:rPr>
          <w:szCs w:val="28"/>
        </w:rPr>
      </w:pPr>
    </w:p>
    <w:p w:rsidR="0005391B" w:rsidRDefault="0005391B">
      <w:pPr>
        <w:pStyle w:val="a6"/>
        <w:rPr>
          <w:szCs w:val="28"/>
        </w:rPr>
      </w:pPr>
    </w:p>
    <w:p w:rsidR="0005391B" w:rsidRDefault="0005391B">
      <w:pPr>
        <w:pStyle w:val="a6"/>
        <w:rPr>
          <w:szCs w:val="28"/>
        </w:rPr>
      </w:pPr>
    </w:p>
    <w:sectPr w:rsidR="0005391B" w:rsidSect="0005391B">
      <w:pgSz w:w="11906" w:h="16838"/>
      <w:pgMar w:top="567" w:right="566" w:bottom="426" w:left="156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8BC4FFE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C455B"/>
    <w:multiLevelType w:val="hybridMultilevel"/>
    <w:tmpl w:val="569C2A36"/>
    <w:lvl w:ilvl="0" w:tplc="D158C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9A39DD"/>
    <w:multiLevelType w:val="multilevel"/>
    <w:tmpl w:val="711A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DD978D2"/>
    <w:multiLevelType w:val="multilevel"/>
    <w:tmpl w:val="178E2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5A50750"/>
    <w:multiLevelType w:val="hybridMultilevel"/>
    <w:tmpl w:val="C08C5382"/>
    <w:lvl w:ilvl="0" w:tplc="710E8F62">
      <w:start w:val="1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622E7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0F6DD8"/>
    <w:multiLevelType w:val="hybridMultilevel"/>
    <w:tmpl w:val="DF66C75C"/>
    <w:lvl w:ilvl="0" w:tplc="40D0F7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261E16C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8E4AC0"/>
    <w:multiLevelType w:val="hybridMultilevel"/>
    <w:tmpl w:val="8134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8451C"/>
    <w:multiLevelType w:val="multilevel"/>
    <w:tmpl w:val="35E04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  <w:b/>
      </w:rPr>
    </w:lvl>
  </w:abstractNum>
  <w:abstractNum w:abstractNumId="11">
    <w:nsid w:val="39192D33"/>
    <w:multiLevelType w:val="multilevel"/>
    <w:tmpl w:val="B7445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12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92E75"/>
    <w:multiLevelType w:val="multilevel"/>
    <w:tmpl w:val="50B238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9A72D7C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5">
    <w:nsid w:val="5B797818"/>
    <w:multiLevelType w:val="multilevel"/>
    <w:tmpl w:val="EE3872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5314AB8"/>
    <w:multiLevelType w:val="hybridMultilevel"/>
    <w:tmpl w:val="0BC60B68"/>
    <w:lvl w:ilvl="0" w:tplc="DA603B6A">
      <w:start w:val="1"/>
      <w:numFmt w:val="decimal"/>
      <w:lvlText w:val="1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6ACD0166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431E46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15"/>
  </w:num>
  <w:num w:numId="9">
    <w:abstractNumId w:val="7"/>
  </w:num>
  <w:num w:numId="10">
    <w:abstractNumId w:val="18"/>
  </w:num>
  <w:num w:numId="11">
    <w:abstractNumId w:val="16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  <w:num w:numId="16">
    <w:abstractNumId w:val="2"/>
  </w:num>
  <w:num w:numId="17">
    <w:abstractNumId w:val="17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6"/>
    <w:rsid w:val="000051EF"/>
    <w:rsid w:val="00007801"/>
    <w:rsid w:val="00007D42"/>
    <w:rsid w:val="0001145C"/>
    <w:rsid w:val="000143B4"/>
    <w:rsid w:val="00016B23"/>
    <w:rsid w:val="00020028"/>
    <w:rsid w:val="00020758"/>
    <w:rsid w:val="00023F25"/>
    <w:rsid w:val="00024D4A"/>
    <w:rsid w:val="000264B5"/>
    <w:rsid w:val="00035763"/>
    <w:rsid w:val="000474E8"/>
    <w:rsid w:val="00050721"/>
    <w:rsid w:val="0005391B"/>
    <w:rsid w:val="0006086D"/>
    <w:rsid w:val="00062961"/>
    <w:rsid w:val="0006339D"/>
    <w:rsid w:val="0006779B"/>
    <w:rsid w:val="00071DB7"/>
    <w:rsid w:val="00072B14"/>
    <w:rsid w:val="0008331E"/>
    <w:rsid w:val="000840B3"/>
    <w:rsid w:val="00086707"/>
    <w:rsid w:val="00087D8C"/>
    <w:rsid w:val="00095A7F"/>
    <w:rsid w:val="000A20ED"/>
    <w:rsid w:val="000B2C99"/>
    <w:rsid w:val="000B6B6B"/>
    <w:rsid w:val="000B6E04"/>
    <w:rsid w:val="000C0A86"/>
    <w:rsid w:val="000E53B1"/>
    <w:rsid w:val="000E6961"/>
    <w:rsid w:val="000F3736"/>
    <w:rsid w:val="000F7C28"/>
    <w:rsid w:val="00107A63"/>
    <w:rsid w:val="00125EE4"/>
    <w:rsid w:val="00126974"/>
    <w:rsid w:val="001330C8"/>
    <w:rsid w:val="00136E0D"/>
    <w:rsid w:val="00146BD6"/>
    <w:rsid w:val="00146CB3"/>
    <w:rsid w:val="00146D09"/>
    <w:rsid w:val="001501CB"/>
    <w:rsid w:val="00150CCE"/>
    <w:rsid w:val="00151A17"/>
    <w:rsid w:val="0015478A"/>
    <w:rsid w:val="001556C8"/>
    <w:rsid w:val="001577B7"/>
    <w:rsid w:val="00161CDD"/>
    <w:rsid w:val="0017266B"/>
    <w:rsid w:val="001758EF"/>
    <w:rsid w:val="00182263"/>
    <w:rsid w:val="00190538"/>
    <w:rsid w:val="00192F83"/>
    <w:rsid w:val="00193CE0"/>
    <w:rsid w:val="001A58F1"/>
    <w:rsid w:val="001B6D7F"/>
    <w:rsid w:val="001C5D49"/>
    <w:rsid w:val="001C6036"/>
    <w:rsid w:val="001D00D9"/>
    <w:rsid w:val="001D1F08"/>
    <w:rsid w:val="001E5BAC"/>
    <w:rsid w:val="001E6B6A"/>
    <w:rsid w:val="00203C56"/>
    <w:rsid w:val="00204CE7"/>
    <w:rsid w:val="00210841"/>
    <w:rsid w:val="00217542"/>
    <w:rsid w:val="00222C81"/>
    <w:rsid w:val="00223434"/>
    <w:rsid w:val="0022736E"/>
    <w:rsid w:val="0022746B"/>
    <w:rsid w:val="002379F0"/>
    <w:rsid w:val="00244B04"/>
    <w:rsid w:val="00262C81"/>
    <w:rsid w:val="00265E2F"/>
    <w:rsid w:val="002663CD"/>
    <w:rsid w:val="0027525B"/>
    <w:rsid w:val="00291F3B"/>
    <w:rsid w:val="002B130D"/>
    <w:rsid w:val="002B1710"/>
    <w:rsid w:val="002C4399"/>
    <w:rsid w:val="002C6931"/>
    <w:rsid w:val="002D7099"/>
    <w:rsid w:val="002E71C0"/>
    <w:rsid w:val="00315740"/>
    <w:rsid w:val="003311A2"/>
    <w:rsid w:val="00334204"/>
    <w:rsid w:val="00335A36"/>
    <w:rsid w:val="00342550"/>
    <w:rsid w:val="00350E1B"/>
    <w:rsid w:val="00356D82"/>
    <w:rsid w:val="00374272"/>
    <w:rsid w:val="00377029"/>
    <w:rsid w:val="00393005"/>
    <w:rsid w:val="00396BE2"/>
    <w:rsid w:val="003C0A9D"/>
    <w:rsid w:val="003C2121"/>
    <w:rsid w:val="003C6FA0"/>
    <w:rsid w:val="003D167F"/>
    <w:rsid w:val="003D280B"/>
    <w:rsid w:val="003D3ECD"/>
    <w:rsid w:val="003D61B8"/>
    <w:rsid w:val="003E15F2"/>
    <w:rsid w:val="003F215F"/>
    <w:rsid w:val="003F2EA9"/>
    <w:rsid w:val="004036C3"/>
    <w:rsid w:val="00406CE5"/>
    <w:rsid w:val="0041095A"/>
    <w:rsid w:val="00423671"/>
    <w:rsid w:val="0042489F"/>
    <w:rsid w:val="00424F9F"/>
    <w:rsid w:val="00435B0D"/>
    <w:rsid w:val="00437350"/>
    <w:rsid w:val="00437B5A"/>
    <w:rsid w:val="00445300"/>
    <w:rsid w:val="00455DE4"/>
    <w:rsid w:val="004572BB"/>
    <w:rsid w:val="00460ED2"/>
    <w:rsid w:val="00462A30"/>
    <w:rsid w:val="00467265"/>
    <w:rsid w:val="004A64E7"/>
    <w:rsid w:val="004B0119"/>
    <w:rsid w:val="004B1AC0"/>
    <w:rsid w:val="004B28D1"/>
    <w:rsid w:val="004B62A8"/>
    <w:rsid w:val="004C14C2"/>
    <w:rsid w:val="004C26BC"/>
    <w:rsid w:val="004D4466"/>
    <w:rsid w:val="004D57E8"/>
    <w:rsid w:val="004E081B"/>
    <w:rsid w:val="004E1FC1"/>
    <w:rsid w:val="004E4A23"/>
    <w:rsid w:val="004E570F"/>
    <w:rsid w:val="004E60C1"/>
    <w:rsid w:val="004E6A55"/>
    <w:rsid w:val="004F65F0"/>
    <w:rsid w:val="0050155F"/>
    <w:rsid w:val="00503864"/>
    <w:rsid w:val="0051376C"/>
    <w:rsid w:val="0052240E"/>
    <w:rsid w:val="00523ADC"/>
    <w:rsid w:val="005277DF"/>
    <w:rsid w:val="00530755"/>
    <w:rsid w:val="005318DE"/>
    <w:rsid w:val="0053419A"/>
    <w:rsid w:val="00534530"/>
    <w:rsid w:val="00555B4C"/>
    <w:rsid w:val="00574B91"/>
    <w:rsid w:val="005763AA"/>
    <w:rsid w:val="00581AAF"/>
    <w:rsid w:val="005833CB"/>
    <w:rsid w:val="00583A2E"/>
    <w:rsid w:val="00584800"/>
    <w:rsid w:val="00586F50"/>
    <w:rsid w:val="00591536"/>
    <w:rsid w:val="005A2CD2"/>
    <w:rsid w:val="005A3A78"/>
    <w:rsid w:val="005A769D"/>
    <w:rsid w:val="005B1B8E"/>
    <w:rsid w:val="005B4FF5"/>
    <w:rsid w:val="005B55CA"/>
    <w:rsid w:val="005C0161"/>
    <w:rsid w:val="005D0211"/>
    <w:rsid w:val="005D5B7E"/>
    <w:rsid w:val="005D7C35"/>
    <w:rsid w:val="005E0A4C"/>
    <w:rsid w:val="005E12FE"/>
    <w:rsid w:val="005E25D9"/>
    <w:rsid w:val="005E35BD"/>
    <w:rsid w:val="005E6C0B"/>
    <w:rsid w:val="005F19DF"/>
    <w:rsid w:val="005F66A0"/>
    <w:rsid w:val="006066C8"/>
    <w:rsid w:val="006074AC"/>
    <w:rsid w:val="0063563B"/>
    <w:rsid w:val="00642D26"/>
    <w:rsid w:val="00644B63"/>
    <w:rsid w:val="006568AE"/>
    <w:rsid w:val="00657273"/>
    <w:rsid w:val="00663E52"/>
    <w:rsid w:val="006709DC"/>
    <w:rsid w:val="006909BF"/>
    <w:rsid w:val="006B05A7"/>
    <w:rsid w:val="006C0C23"/>
    <w:rsid w:val="006C119D"/>
    <w:rsid w:val="006D4827"/>
    <w:rsid w:val="006D74DC"/>
    <w:rsid w:val="006E13D0"/>
    <w:rsid w:val="006E5B77"/>
    <w:rsid w:val="006F6795"/>
    <w:rsid w:val="007014F1"/>
    <w:rsid w:val="0070264C"/>
    <w:rsid w:val="0070343D"/>
    <w:rsid w:val="007130F6"/>
    <w:rsid w:val="00735B97"/>
    <w:rsid w:val="0074007D"/>
    <w:rsid w:val="00745E3F"/>
    <w:rsid w:val="00764C1B"/>
    <w:rsid w:val="0076511F"/>
    <w:rsid w:val="0078025A"/>
    <w:rsid w:val="00781EEB"/>
    <w:rsid w:val="0078287D"/>
    <w:rsid w:val="00782932"/>
    <w:rsid w:val="00787E4D"/>
    <w:rsid w:val="007924AD"/>
    <w:rsid w:val="00793C27"/>
    <w:rsid w:val="00794F37"/>
    <w:rsid w:val="007A558C"/>
    <w:rsid w:val="007B1340"/>
    <w:rsid w:val="007B16AF"/>
    <w:rsid w:val="007C2790"/>
    <w:rsid w:val="007C290E"/>
    <w:rsid w:val="007D0D7F"/>
    <w:rsid w:val="007D2B97"/>
    <w:rsid w:val="007F5E85"/>
    <w:rsid w:val="007F61F2"/>
    <w:rsid w:val="00804D10"/>
    <w:rsid w:val="00813E52"/>
    <w:rsid w:val="00814FD7"/>
    <w:rsid w:val="00820360"/>
    <w:rsid w:val="00824D67"/>
    <w:rsid w:val="00834433"/>
    <w:rsid w:val="00836B5B"/>
    <w:rsid w:val="0084175E"/>
    <w:rsid w:val="00845ACF"/>
    <w:rsid w:val="00851BC2"/>
    <w:rsid w:val="008532A5"/>
    <w:rsid w:val="00856131"/>
    <w:rsid w:val="008624BC"/>
    <w:rsid w:val="00863582"/>
    <w:rsid w:val="00867653"/>
    <w:rsid w:val="00882378"/>
    <w:rsid w:val="00890A7E"/>
    <w:rsid w:val="00895AF8"/>
    <w:rsid w:val="008B39DF"/>
    <w:rsid w:val="008B61B9"/>
    <w:rsid w:val="008B790C"/>
    <w:rsid w:val="008C20F5"/>
    <w:rsid w:val="008D7067"/>
    <w:rsid w:val="008F3E19"/>
    <w:rsid w:val="008F412F"/>
    <w:rsid w:val="00911481"/>
    <w:rsid w:val="00911A1B"/>
    <w:rsid w:val="00911B1C"/>
    <w:rsid w:val="0092330C"/>
    <w:rsid w:val="00924ABB"/>
    <w:rsid w:val="0092517E"/>
    <w:rsid w:val="0092555A"/>
    <w:rsid w:val="00927967"/>
    <w:rsid w:val="00927E9B"/>
    <w:rsid w:val="009325AE"/>
    <w:rsid w:val="00935E4F"/>
    <w:rsid w:val="00945CC2"/>
    <w:rsid w:val="009505A6"/>
    <w:rsid w:val="00953E08"/>
    <w:rsid w:val="00973068"/>
    <w:rsid w:val="00973F86"/>
    <w:rsid w:val="00974EA1"/>
    <w:rsid w:val="009833A9"/>
    <w:rsid w:val="009835F1"/>
    <w:rsid w:val="009900B7"/>
    <w:rsid w:val="00991097"/>
    <w:rsid w:val="00992589"/>
    <w:rsid w:val="009A0D59"/>
    <w:rsid w:val="009A2867"/>
    <w:rsid w:val="009B1FE2"/>
    <w:rsid w:val="009B5161"/>
    <w:rsid w:val="009C728D"/>
    <w:rsid w:val="009D5FD7"/>
    <w:rsid w:val="009E08D8"/>
    <w:rsid w:val="009E7071"/>
    <w:rsid w:val="009F2332"/>
    <w:rsid w:val="009F2BD9"/>
    <w:rsid w:val="00A137FB"/>
    <w:rsid w:val="00A13990"/>
    <w:rsid w:val="00A1681E"/>
    <w:rsid w:val="00A16B80"/>
    <w:rsid w:val="00A20A27"/>
    <w:rsid w:val="00A263DB"/>
    <w:rsid w:val="00A2783E"/>
    <w:rsid w:val="00A30B65"/>
    <w:rsid w:val="00A41B02"/>
    <w:rsid w:val="00A431C4"/>
    <w:rsid w:val="00A53526"/>
    <w:rsid w:val="00A5441E"/>
    <w:rsid w:val="00A55507"/>
    <w:rsid w:val="00A64265"/>
    <w:rsid w:val="00A71CA9"/>
    <w:rsid w:val="00A866D3"/>
    <w:rsid w:val="00A9009B"/>
    <w:rsid w:val="00A9150D"/>
    <w:rsid w:val="00A978F3"/>
    <w:rsid w:val="00AA411A"/>
    <w:rsid w:val="00AB5DA0"/>
    <w:rsid w:val="00AB7C85"/>
    <w:rsid w:val="00AC522D"/>
    <w:rsid w:val="00AD3631"/>
    <w:rsid w:val="00AD57FB"/>
    <w:rsid w:val="00AE2DDF"/>
    <w:rsid w:val="00B01193"/>
    <w:rsid w:val="00B027DC"/>
    <w:rsid w:val="00B06F0A"/>
    <w:rsid w:val="00B16674"/>
    <w:rsid w:val="00B22AB1"/>
    <w:rsid w:val="00B25CA5"/>
    <w:rsid w:val="00B27CE2"/>
    <w:rsid w:val="00B27EFE"/>
    <w:rsid w:val="00B31380"/>
    <w:rsid w:val="00B31E6B"/>
    <w:rsid w:val="00B42C47"/>
    <w:rsid w:val="00B51D5A"/>
    <w:rsid w:val="00B535D5"/>
    <w:rsid w:val="00B83A33"/>
    <w:rsid w:val="00B864C5"/>
    <w:rsid w:val="00B90756"/>
    <w:rsid w:val="00B9099E"/>
    <w:rsid w:val="00BB6782"/>
    <w:rsid w:val="00BB6EE7"/>
    <w:rsid w:val="00BC2128"/>
    <w:rsid w:val="00BC63E0"/>
    <w:rsid w:val="00BC7925"/>
    <w:rsid w:val="00BD51CC"/>
    <w:rsid w:val="00BE58B4"/>
    <w:rsid w:val="00BE5FA9"/>
    <w:rsid w:val="00BF0308"/>
    <w:rsid w:val="00BF1A0C"/>
    <w:rsid w:val="00C15423"/>
    <w:rsid w:val="00C15984"/>
    <w:rsid w:val="00C21A5C"/>
    <w:rsid w:val="00C33B00"/>
    <w:rsid w:val="00C6207D"/>
    <w:rsid w:val="00C7402E"/>
    <w:rsid w:val="00C81D94"/>
    <w:rsid w:val="00C906F8"/>
    <w:rsid w:val="00C908F5"/>
    <w:rsid w:val="00C91BDF"/>
    <w:rsid w:val="00CA0C3D"/>
    <w:rsid w:val="00CA1EA7"/>
    <w:rsid w:val="00CA5B48"/>
    <w:rsid w:val="00CB16CD"/>
    <w:rsid w:val="00CB1A5F"/>
    <w:rsid w:val="00CC3698"/>
    <w:rsid w:val="00CC7B44"/>
    <w:rsid w:val="00CE02E2"/>
    <w:rsid w:val="00CE0780"/>
    <w:rsid w:val="00D020FB"/>
    <w:rsid w:val="00D07274"/>
    <w:rsid w:val="00D11433"/>
    <w:rsid w:val="00D25B60"/>
    <w:rsid w:val="00D27CD9"/>
    <w:rsid w:val="00D5291B"/>
    <w:rsid w:val="00D643DD"/>
    <w:rsid w:val="00D64EF2"/>
    <w:rsid w:val="00D660C3"/>
    <w:rsid w:val="00D666B2"/>
    <w:rsid w:val="00D704A2"/>
    <w:rsid w:val="00D8133F"/>
    <w:rsid w:val="00D94D45"/>
    <w:rsid w:val="00D953E4"/>
    <w:rsid w:val="00D96362"/>
    <w:rsid w:val="00DC3105"/>
    <w:rsid w:val="00DD161B"/>
    <w:rsid w:val="00DD7887"/>
    <w:rsid w:val="00DE2777"/>
    <w:rsid w:val="00DF050D"/>
    <w:rsid w:val="00DF603E"/>
    <w:rsid w:val="00DF72B2"/>
    <w:rsid w:val="00DF7692"/>
    <w:rsid w:val="00DF7DC4"/>
    <w:rsid w:val="00E05262"/>
    <w:rsid w:val="00E10433"/>
    <w:rsid w:val="00E169E7"/>
    <w:rsid w:val="00E354D4"/>
    <w:rsid w:val="00E5167D"/>
    <w:rsid w:val="00E55EF8"/>
    <w:rsid w:val="00E57EAE"/>
    <w:rsid w:val="00E65162"/>
    <w:rsid w:val="00E713A9"/>
    <w:rsid w:val="00E715A5"/>
    <w:rsid w:val="00E776E2"/>
    <w:rsid w:val="00E77F01"/>
    <w:rsid w:val="00E9705C"/>
    <w:rsid w:val="00EA1C49"/>
    <w:rsid w:val="00EA1DAD"/>
    <w:rsid w:val="00EB436E"/>
    <w:rsid w:val="00EB481B"/>
    <w:rsid w:val="00EB4EA2"/>
    <w:rsid w:val="00EB601B"/>
    <w:rsid w:val="00EC10C4"/>
    <w:rsid w:val="00EC6A0B"/>
    <w:rsid w:val="00EE0975"/>
    <w:rsid w:val="00EE24A2"/>
    <w:rsid w:val="00EE77B1"/>
    <w:rsid w:val="00F00D35"/>
    <w:rsid w:val="00F04F80"/>
    <w:rsid w:val="00F052E1"/>
    <w:rsid w:val="00F22C1E"/>
    <w:rsid w:val="00F30FEE"/>
    <w:rsid w:val="00F36F80"/>
    <w:rsid w:val="00F37572"/>
    <w:rsid w:val="00F437BF"/>
    <w:rsid w:val="00F52CFE"/>
    <w:rsid w:val="00F73BE4"/>
    <w:rsid w:val="00F8449D"/>
    <w:rsid w:val="00F92CF0"/>
    <w:rsid w:val="00F9519C"/>
    <w:rsid w:val="00FA6056"/>
    <w:rsid w:val="00FA695F"/>
    <w:rsid w:val="00FC773D"/>
    <w:rsid w:val="00FD26F7"/>
    <w:rsid w:val="00FD72A8"/>
    <w:rsid w:val="00FD7943"/>
    <w:rsid w:val="00FE2ADA"/>
    <w:rsid w:val="00FF1467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B1F075-3E0D-4A98-8D3C-C40821E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0B"/>
    <w:pPr>
      <w:suppressAutoHyphens/>
    </w:pPr>
    <w:rPr>
      <w:sz w:val="28"/>
      <w:szCs w:val="28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hint="default"/>
      <w:b/>
    </w:rPr>
  </w:style>
  <w:style w:type="character" w:customStyle="1" w:styleId="WW8Num3z1">
    <w:name w:val="WW8Num3z1"/>
    <w:rPr>
      <w:rFonts w:hint="default"/>
      <w:b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uk-UA" w:eastAsia="ar-SA" w:bidi="ar-SA"/>
    </w:rPr>
  </w:style>
  <w:style w:type="character" w:customStyle="1" w:styleId="a4">
    <w:name w:val="Основной текст с отступом Знак"/>
    <w:rPr>
      <w:sz w:val="28"/>
      <w:szCs w:val="24"/>
      <w:lang w:val="uk-UA" w:eastAsia="ar-SA" w:bidi="ar-SA"/>
    </w:rPr>
  </w:style>
  <w:style w:type="character" w:customStyle="1" w:styleId="10">
    <w:name w:val="Знак Знак1"/>
    <w:rPr>
      <w:sz w:val="28"/>
      <w:szCs w:val="24"/>
      <w:lang w:val="uk-UA" w:eastAsia="ar-SA" w:bidi="ar-SA"/>
    </w:rPr>
  </w:style>
  <w:style w:type="character" w:customStyle="1" w:styleId="a5">
    <w:name w:val="Символ нумерации"/>
    <w:rPr>
      <w:b/>
      <w:bCs/>
      <w:lang w:val="uk-UA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pPr>
      <w:jc w:val="both"/>
    </w:pPr>
    <w:rPr>
      <w:szCs w:val="24"/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</w:pPr>
    <w:rPr>
      <w:szCs w:val="24"/>
      <w:lang w:val="uk-U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rmal (Web)"/>
    <w:basedOn w:val="a"/>
    <w:pPr>
      <w:spacing w:before="150" w:after="150"/>
    </w:pPr>
    <w:rPr>
      <w:sz w:val="24"/>
      <w:szCs w:val="24"/>
    </w:rPr>
  </w:style>
  <w:style w:type="paragraph" w:customStyle="1" w:styleId="14">
    <w:name w:val="Название объекта1"/>
    <w:basedOn w:val="a"/>
    <w:next w:val="a"/>
    <w:pPr>
      <w:autoSpaceDE w:val="0"/>
      <w:jc w:val="center"/>
    </w:pPr>
    <w:rPr>
      <w:b/>
      <w:bCs/>
      <w:color w:val="000080"/>
      <w:lang w:val="uk-U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b">
    <w:name w:val="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42C4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ae">
    <w:name w:val="Hyperlink"/>
    <w:uiPriority w:val="99"/>
    <w:semiHidden/>
    <w:unhideWhenUsed/>
    <w:rsid w:val="00530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8CA0-6534-4074-BC81-2915F96E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3708</Words>
  <Characters>2115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</cp:revision>
  <cp:lastPrinted>2025-02-04T10:39:00Z</cp:lastPrinted>
  <dcterms:created xsi:type="dcterms:W3CDTF">2025-02-06T08:17:00Z</dcterms:created>
  <dcterms:modified xsi:type="dcterms:W3CDTF">2025-02-06T08:17:00Z</dcterms:modified>
</cp:coreProperties>
</file>