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A2" w:rsidRPr="00595BA2" w:rsidRDefault="00595BA2" w:rsidP="00595B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95BA2"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                                                          </w:t>
      </w:r>
      <w:r w:rsidRPr="00595BA2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595BA2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5770" cy="578485"/>
            <wp:effectExtent l="1905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BA2" w:rsidRPr="00595BA2" w:rsidRDefault="00436EF0" w:rsidP="00595BA2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  <w:lang w:val="uk-UA"/>
        </w:rPr>
      </w:pPr>
      <w:r w:rsidRPr="00436EF0">
        <w:rPr>
          <w:rFonts w:ascii="Times New Roman" w:hAnsi="Times New Roman"/>
          <w:sz w:val="28"/>
          <w:szCs w:val="28"/>
        </w:rPr>
        <w:pict>
          <v:line id="Прямая соединительная линия 7" o:spid="_x0000_s1026" style="position:absolute;left:0;text-align:left;z-index:251660288;visibility:visible;mso-height-relative:margin" from="-2.85pt,59.7pt" to="494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  <w:r w:rsidR="00595BA2" w:rsidRPr="00595BA2">
        <w:rPr>
          <w:rFonts w:ascii="Times New Roman" w:hAnsi="Times New Roman"/>
          <w:smallCaps/>
          <w:color w:val="000000"/>
          <w:sz w:val="28"/>
          <w:szCs w:val="28"/>
        </w:rPr>
        <w:t>УКРАЇНА</w:t>
      </w:r>
      <w:r w:rsidR="00595BA2" w:rsidRPr="00595BA2">
        <w:rPr>
          <w:rFonts w:ascii="Times New Roman" w:hAnsi="Times New Roman"/>
          <w:smallCaps/>
          <w:color w:val="000000"/>
          <w:sz w:val="28"/>
          <w:szCs w:val="28"/>
        </w:rPr>
        <w:br/>
        <w:t>МОГИЛІВ-ПОДІЛЬСЬКА МІСЬКА РАДА</w:t>
      </w:r>
      <w:r w:rsidR="00595BA2" w:rsidRPr="00595BA2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="00595BA2" w:rsidRPr="00595BA2">
        <w:rPr>
          <w:rFonts w:ascii="Times New Roman" w:hAnsi="Times New Roman"/>
          <w:smallCaps/>
          <w:color w:val="000000"/>
          <w:sz w:val="28"/>
          <w:szCs w:val="28"/>
        </w:rPr>
        <w:t>ВІННИЦЬКОЇ ОБЛАСТІ</w:t>
      </w:r>
    </w:p>
    <w:p w:rsidR="00595BA2" w:rsidRDefault="00595BA2" w:rsidP="00595BA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</w:p>
    <w:p w:rsidR="00595BA2" w:rsidRDefault="00595BA2" w:rsidP="00595BA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 w:rsidRPr="00595BA2">
        <w:rPr>
          <w:rFonts w:ascii="Times New Roman" w:hAnsi="Times New Roman"/>
          <w:b/>
          <w:bCs/>
          <w:color w:val="000000"/>
          <w:sz w:val="32"/>
          <w:szCs w:val="32"/>
        </w:rPr>
        <w:t>Р І Ш Е Н Н Я  №</w:t>
      </w:r>
      <w:r w:rsidRPr="00595BA2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48</w:t>
      </w:r>
      <w:r w:rsidR="00323A06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1</w:t>
      </w:r>
    </w:p>
    <w:p w:rsidR="00595BA2" w:rsidRPr="00595BA2" w:rsidRDefault="00595BA2" w:rsidP="00595BA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</w:p>
    <w:tbl>
      <w:tblPr>
        <w:tblW w:w="10000" w:type="pct"/>
        <w:tblLook w:val="04A0"/>
      </w:tblPr>
      <w:tblGrid>
        <w:gridCol w:w="3190"/>
        <w:gridCol w:w="3190"/>
        <w:gridCol w:w="3190"/>
        <w:gridCol w:w="3190"/>
        <w:gridCol w:w="3193"/>
        <w:gridCol w:w="3189"/>
      </w:tblGrid>
      <w:tr w:rsidR="00595BA2" w:rsidRPr="00595BA2" w:rsidTr="00595BA2">
        <w:trPr>
          <w:trHeight w:val="862"/>
        </w:trPr>
        <w:tc>
          <w:tcPr>
            <w:tcW w:w="833" w:type="pct"/>
          </w:tcPr>
          <w:p w:rsidR="00595BA2" w:rsidRPr="00595BA2" w:rsidRDefault="00595BA2" w:rsidP="00595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5BA2">
              <w:rPr>
                <w:rFonts w:ascii="Times New Roman" w:hAnsi="Times New Roman"/>
                <w:color w:val="000000"/>
                <w:sz w:val="28"/>
                <w:szCs w:val="28"/>
              </w:rPr>
              <w:t>Від 11.0</w:t>
            </w:r>
            <w:r w:rsidRPr="00595B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  <w:r w:rsidRPr="00595BA2">
              <w:rPr>
                <w:rFonts w:ascii="Times New Roman" w:hAnsi="Times New Roman"/>
                <w:color w:val="000000"/>
                <w:sz w:val="28"/>
                <w:szCs w:val="28"/>
              </w:rPr>
              <w:t>.2017р.</w:t>
            </w:r>
          </w:p>
        </w:tc>
        <w:tc>
          <w:tcPr>
            <w:tcW w:w="833" w:type="pct"/>
          </w:tcPr>
          <w:p w:rsidR="00595BA2" w:rsidRPr="00595BA2" w:rsidRDefault="00595BA2" w:rsidP="00595B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</w:t>
            </w:r>
            <w:r w:rsidRPr="00595BA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95B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  <w:r w:rsidRPr="00595B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сесії</w:t>
            </w:r>
          </w:p>
          <w:p w:rsidR="00595BA2" w:rsidRDefault="00595BA2" w:rsidP="00595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95BA2" w:rsidRPr="00595BA2" w:rsidRDefault="00595BA2" w:rsidP="00595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595BA2" w:rsidRPr="00595BA2" w:rsidRDefault="00595BA2" w:rsidP="00595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5BA2">
              <w:rPr>
                <w:rFonts w:ascii="Times New Roman" w:hAnsi="Times New Roman"/>
                <w:color w:val="000000"/>
                <w:sz w:val="28"/>
                <w:szCs w:val="28"/>
              </w:rPr>
              <w:t>7 скликання</w:t>
            </w:r>
          </w:p>
          <w:p w:rsidR="00595BA2" w:rsidRPr="00595BA2" w:rsidRDefault="00595BA2" w:rsidP="00595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5BA2" w:rsidRPr="00595BA2" w:rsidRDefault="00595BA2" w:rsidP="00595B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595BA2" w:rsidRPr="00595BA2" w:rsidRDefault="00595BA2" w:rsidP="00595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</w:tcPr>
          <w:p w:rsidR="00595BA2" w:rsidRPr="00595BA2" w:rsidRDefault="00595BA2" w:rsidP="00595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pct"/>
          </w:tcPr>
          <w:p w:rsidR="00595BA2" w:rsidRPr="00595BA2" w:rsidRDefault="00595BA2" w:rsidP="00595B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84CD6" w:rsidRDefault="005D397B" w:rsidP="009200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5B28">
        <w:rPr>
          <w:rFonts w:ascii="Times New Roman" w:hAnsi="Times New Roman"/>
          <w:b/>
          <w:sz w:val="28"/>
          <w:szCs w:val="28"/>
        </w:rPr>
        <w:t>Про</w:t>
      </w:r>
      <w:r w:rsidR="00134873" w:rsidRPr="001D5B28">
        <w:rPr>
          <w:rFonts w:ascii="Times New Roman" w:hAnsi="Times New Roman"/>
          <w:b/>
          <w:sz w:val="28"/>
          <w:szCs w:val="28"/>
        </w:rPr>
        <w:t xml:space="preserve"> затвердження ліквідаційного балансу</w:t>
      </w:r>
      <w:r w:rsidR="009200D8" w:rsidRPr="001D5B28">
        <w:rPr>
          <w:rFonts w:ascii="Times New Roman" w:hAnsi="Times New Roman"/>
          <w:b/>
          <w:sz w:val="28"/>
          <w:szCs w:val="28"/>
        </w:rPr>
        <w:t xml:space="preserve"> </w:t>
      </w:r>
    </w:p>
    <w:p w:rsidR="00284CD6" w:rsidRDefault="009200D8" w:rsidP="009200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5B28">
        <w:rPr>
          <w:rFonts w:ascii="Times New Roman" w:hAnsi="Times New Roman"/>
          <w:b/>
          <w:sz w:val="28"/>
          <w:szCs w:val="28"/>
        </w:rPr>
        <w:t xml:space="preserve">Могилів – Подільського міського центру соціальних служб </w:t>
      </w:r>
    </w:p>
    <w:p w:rsidR="005D397B" w:rsidRPr="001D5B28" w:rsidRDefault="009200D8" w:rsidP="009200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5B28">
        <w:rPr>
          <w:rFonts w:ascii="Times New Roman" w:hAnsi="Times New Roman"/>
          <w:b/>
          <w:sz w:val="28"/>
          <w:szCs w:val="28"/>
        </w:rPr>
        <w:t>для сім’</w:t>
      </w:r>
      <w:r w:rsidR="00595BA2" w:rsidRPr="001D5B28">
        <w:rPr>
          <w:rFonts w:ascii="Times New Roman" w:hAnsi="Times New Roman"/>
          <w:b/>
          <w:sz w:val="28"/>
          <w:szCs w:val="28"/>
        </w:rPr>
        <w:t>ї, дітей та молоді</w:t>
      </w:r>
    </w:p>
    <w:p w:rsidR="005D397B" w:rsidRDefault="005D397B" w:rsidP="005D397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D397B" w:rsidRPr="00595BA2" w:rsidRDefault="005D397B" w:rsidP="00595BA2">
      <w:pPr>
        <w:pStyle w:val="a3"/>
        <w:rPr>
          <w:rFonts w:ascii="Times New Roman" w:hAnsi="Times New Roman"/>
          <w:sz w:val="28"/>
          <w:szCs w:val="28"/>
        </w:rPr>
      </w:pPr>
      <w:r w:rsidRPr="00872BCC">
        <w:rPr>
          <w:sz w:val="26"/>
          <w:szCs w:val="26"/>
        </w:rPr>
        <w:tab/>
      </w:r>
      <w:r w:rsidR="00134873" w:rsidRPr="00595BA2">
        <w:rPr>
          <w:rFonts w:ascii="Times New Roman" w:hAnsi="Times New Roman"/>
          <w:sz w:val="28"/>
          <w:szCs w:val="28"/>
        </w:rPr>
        <w:t>Керуючись ст.ст. 26, 29, 60</w:t>
      </w:r>
      <w:r w:rsidRPr="00595BA2">
        <w:rPr>
          <w:rFonts w:ascii="Times New Roman" w:hAnsi="Times New Roman"/>
          <w:sz w:val="28"/>
          <w:szCs w:val="28"/>
        </w:rPr>
        <w:t xml:space="preserve"> Закону України «Про місце</w:t>
      </w:r>
      <w:r w:rsidR="009200D8" w:rsidRPr="00595BA2">
        <w:rPr>
          <w:rFonts w:ascii="Times New Roman" w:hAnsi="Times New Roman"/>
          <w:sz w:val="28"/>
          <w:szCs w:val="28"/>
        </w:rPr>
        <w:t>ве самоврядування в Україні», Законом України «Про державну реєстрацію юридичних осіб, фізичних осіб - підприємців та громадських формувань</w:t>
      </w:r>
      <w:r w:rsidR="003B2A21" w:rsidRPr="00595BA2">
        <w:rPr>
          <w:rFonts w:ascii="Times New Roman" w:hAnsi="Times New Roman"/>
          <w:sz w:val="28"/>
          <w:szCs w:val="28"/>
        </w:rPr>
        <w:t>»</w:t>
      </w:r>
      <w:r w:rsidR="000971F5" w:rsidRPr="00595BA2">
        <w:rPr>
          <w:rFonts w:ascii="Times New Roman" w:hAnsi="Times New Roman"/>
          <w:sz w:val="28"/>
          <w:szCs w:val="28"/>
        </w:rPr>
        <w:t xml:space="preserve">, рішенням </w:t>
      </w:r>
      <w:r w:rsidR="00D606CB" w:rsidRPr="00595BA2">
        <w:rPr>
          <w:rFonts w:ascii="Times New Roman" w:hAnsi="Times New Roman"/>
          <w:sz w:val="28"/>
          <w:szCs w:val="28"/>
        </w:rPr>
        <w:t xml:space="preserve">12 сесії </w:t>
      </w:r>
      <w:r w:rsidR="000971F5" w:rsidRPr="00595BA2">
        <w:rPr>
          <w:rFonts w:ascii="Times New Roman" w:hAnsi="Times New Roman"/>
          <w:sz w:val="28"/>
          <w:szCs w:val="28"/>
        </w:rPr>
        <w:t>міської ради</w:t>
      </w:r>
      <w:r w:rsidR="00D606CB" w:rsidRPr="00595BA2">
        <w:rPr>
          <w:rFonts w:ascii="Times New Roman" w:hAnsi="Times New Roman"/>
          <w:sz w:val="28"/>
          <w:szCs w:val="28"/>
        </w:rPr>
        <w:t xml:space="preserve"> 7 скликання</w:t>
      </w:r>
      <w:r w:rsidR="000971F5" w:rsidRPr="00595BA2">
        <w:rPr>
          <w:rFonts w:ascii="Times New Roman" w:hAnsi="Times New Roman"/>
          <w:sz w:val="28"/>
          <w:szCs w:val="28"/>
        </w:rPr>
        <w:t xml:space="preserve"> від 20.01.2017 року </w:t>
      </w:r>
      <w:r w:rsidR="00376789" w:rsidRPr="00595BA2">
        <w:rPr>
          <w:rFonts w:ascii="Times New Roman" w:hAnsi="Times New Roman"/>
          <w:sz w:val="28"/>
          <w:szCs w:val="28"/>
        </w:rPr>
        <w:t xml:space="preserve">№ 371 </w:t>
      </w:r>
      <w:r w:rsidR="000971F5" w:rsidRPr="00595BA2">
        <w:rPr>
          <w:rFonts w:ascii="Times New Roman" w:hAnsi="Times New Roman"/>
          <w:sz w:val="28"/>
          <w:szCs w:val="28"/>
        </w:rPr>
        <w:t>«Про внесення змін до структури, чисельності та штатного розпису апарату міської ради та виконкому, управлінь, відділів та служб міської ради»,</w:t>
      </w:r>
      <w:r w:rsidRPr="00595BA2">
        <w:rPr>
          <w:rFonts w:ascii="Times New Roman" w:hAnsi="Times New Roman"/>
          <w:sz w:val="28"/>
          <w:szCs w:val="28"/>
        </w:rPr>
        <w:t xml:space="preserve">- </w:t>
      </w:r>
    </w:p>
    <w:p w:rsidR="005D397B" w:rsidRPr="00595BA2" w:rsidRDefault="005D397B" w:rsidP="00595BA2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397B" w:rsidRPr="00595BA2" w:rsidRDefault="00376789" w:rsidP="00595BA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5D397B" w:rsidRPr="00595BA2">
        <w:rPr>
          <w:rFonts w:ascii="Times New Roman" w:hAnsi="Times New Roman"/>
          <w:b/>
          <w:sz w:val="28"/>
          <w:szCs w:val="28"/>
        </w:rPr>
        <w:t xml:space="preserve">міська рада </w:t>
      </w:r>
      <w:r w:rsidR="00D606CB" w:rsidRPr="00595BA2">
        <w:rPr>
          <w:rFonts w:ascii="Times New Roman" w:hAnsi="Times New Roman"/>
          <w:b/>
          <w:sz w:val="28"/>
          <w:szCs w:val="28"/>
        </w:rPr>
        <w:t>ВИРІШИЛА</w:t>
      </w:r>
      <w:r w:rsidR="005D397B" w:rsidRPr="00595BA2">
        <w:rPr>
          <w:rFonts w:ascii="Times New Roman" w:hAnsi="Times New Roman"/>
          <w:b/>
          <w:sz w:val="28"/>
          <w:szCs w:val="28"/>
        </w:rPr>
        <w:t>:</w:t>
      </w:r>
    </w:p>
    <w:p w:rsidR="003B2A21" w:rsidRPr="00595BA2" w:rsidRDefault="003B2A21" w:rsidP="00595BA2">
      <w:pPr>
        <w:pStyle w:val="a3"/>
        <w:rPr>
          <w:rFonts w:ascii="Times New Roman" w:hAnsi="Times New Roman"/>
          <w:sz w:val="28"/>
          <w:szCs w:val="28"/>
        </w:rPr>
      </w:pPr>
    </w:p>
    <w:p w:rsidR="000971F5" w:rsidRPr="00595BA2" w:rsidRDefault="00D606CB" w:rsidP="0037678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95BA2">
        <w:rPr>
          <w:rFonts w:ascii="Times New Roman" w:hAnsi="Times New Roman"/>
          <w:sz w:val="28"/>
          <w:szCs w:val="28"/>
        </w:rPr>
        <w:t xml:space="preserve">Затвердити </w:t>
      </w:r>
      <w:r w:rsidR="000971F5" w:rsidRPr="00595BA2">
        <w:rPr>
          <w:rFonts w:ascii="Times New Roman" w:hAnsi="Times New Roman"/>
          <w:sz w:val="28"/>
          <w:szCs w:val="28"/>
        </w:rPr>
        <w:t xml:space="preserve">Могилів </w:t>
      </w:r>
      <w:r w:rsidR="00376789">
        <w:rPr>
          <w:rFonts w:ascii="Times New Roman" w:hAnsi="Times New Roman"/>
          <w:sz w:val="28"/>
          <w:szCs w:val="28"/>
        </w:rPr>
        <w:t>-</w:t>
      </w:r>
      <w:r w:rsidR="000971F5" w:rsidRPr="00595BA2">
        <w:rPr>
          <w:rFonts w:ascii="Times New Roman" w:hAnsi="Times New Roman"/>
          <w:sz w:val="28"/>
          <w:szCs w:val="28"/>
        </w:rPr>
        <w:t xml:space="preserve"> Подільського міського центру соціальних служб для сім</w:t>
      </w:r>
      <w:r w:rsidR="000971F5" w:rsidRPr="00595BA2">
        <w:rPr>
          <w:rFonts w:ascii="Times New Roman" w:hAnsi="Times New Roman"/>
          <w:sz w:val="28"/>
          <w:szCs w:val="28"/>
          <w:lang w:val="ru-RU"/>
        </w:rPr>
        <w:t>’</w:t>
      </w:r>
      <w:r w:rsidR="000971F5" w:rsidRPr="00595BA2">
        <w:rPr>
          <w:rFonts w:ascii="Times New Roman" w:hAnsi="Times New Roman"/>
          <w:sz w:val="28"/>
          <w:szCs w:val="28"/>
        </w:rPr>
        <w:t>ї, дітей та молоді (код згідно з ЄДРПОУ – 21728065) :</w:t>
      </w:r>
    </w:p>
    <w:p w:rsidR="003B2A21" w:rsidRPr="00595BA2" w:rsidRDefault="00D606CB" w:rsidP="00376789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95BA2">
        <w:rPr>
          <w:rFonts w:ascii="Times New Roman" w:hAnsi="Times New Roman"/>
          <w:sz w:val="28"/>
          <w:szCs w:val="28"/>
        </w:rPr>
        <w:t>- Л</w:t>
      </w:r>
      <w:r w:rsidR="003B2A21" w:rsidRPr="00595BA2">
        <w:rPr>
          <w:rFonts w:ascii="Times New Roman" w:hAnsi="Times New Roman"/>
          <w:sz w:val="28"/>
          <w:szCs w:val="28"/>
        </w:rPr>
        <w:t>іквідаційний бала</w:t>
      </w:r>
      <w:r w:rsidR="00376789">
        <w:rPr>
          <w:rFonts w:ascii="Times New Roman" w:hAnsi="Times New Roman"/>
          <w:sz w:val="28"/>
          <w:szCs w:val="28"/>
        </w:rPr>
        <w:t xml:space="preserve">нс (форми № 1), згідно додатку </w:t>
      </w:r>
      <w:r w:rsidR="003B2A21" w:rsidRPr="00595BA2">
        <w:rPr>
          <w:rFonts w:ascii="Times New Roman" w:hAnsi="Times New Roman"/>
          <w:sz w:val="28"/>
          <w:szCs w:val="28"/>
        </w:rPr>
        <w:t>1.</w:t>
      </w:r>
      <w:bookmarkStart w:id="0" w:name="_GoBack"/>
      <w:bookmarkEnd w:id="0"/>
    </w:p>
    <w:p w:rsidR="003B2A21" w:rsidRPr="00595BA2" w:rsidRDefault="00D606CB" w:rsidP="00376789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595BA2">
        <w:rPr>
          <w:rFonts w:ascii="Times New Roman" w:hAnsi="Times New Roman"/>
          <w:sz w:val="28"/>
          <w:szCs w:val="28"/>
        </w:rPr>
        <w:t>- А</w:t>
      </w:r>
      <w:r w:rsidR="000971F5" w:rsidRPr="00595BA2">
        <w:rPr>
          <w:rFonts w:ascii="Times New Roman" w:hAnsi="Times New Roman"/>
          <w:sz w:val="28"/>
          <w:szCs w:val="28"/>
        </w:rPr>
        <w:t>кт</w:t>
      </w:r>
      <w:r w:rsidR="003B2A21" w:rsidRPr="00595BA2">
        <w:rPr>
          <w:rFonts w:ascii="Times New Roman" w:hAnsi="Times New Roman"/>
          <w:sz w:val="28"/>
          <w:szCs w:val="28"/>
        </w:rPr>
        <w:t xml:space="preserve"> ліквідаційної комісії з припинен</w:t>
      </w:r>
      <w:r w:rsidR="00376789">
        <w:rPr>
          <w:rFonts w:ascii="Times New Roman" w:hAnsi="Times New Roman"/>
          <w:sz w:val="28"/>
          <w:szCs w:val="28"/>
        </w:rPr>
        <w:t xml:space="preserve">ня діяльності, згідно додатку </w:t>
      </w:r>
      <w:r w:rsidR="003B2A21" w:rsidRPr="00595BA2">
        <w:rPr>
          <w:rFonts w:ascii="Times New Roman" w:hAnsi="Times New Roman"/>
          <w:sz w:val="28"/>
          <w:szCs w:val="28"/>
        </w:rPr>
        <w:t>2.</w:t>
      </w:r>
    </w:p>
    <w:p w:rsidR="005D397B" w:rsidRPr="00595BA2" w:rsidRDefault="005D397B" w:rsidP="0037678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95BA2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</w:t>
      </w:r>
      <w:r w:rsidR="003B2A21" w:rsidRPr="00595BA2">
        <w:rPr>
          <w:rFonts w:ascii="Times New Roman" w:hAnsi="Times New Roman"/>
          <w:sz w:val="28"/>
          <w:szCs w:val="28"/>
        </w:rPr>
        <w:t>заступника міського голови з питань діяльності виконавчий органів,</w:t>
      </w:r>
      <w:r w:rsidR="00376789">
        <w:rPr>
          <w:rFonts w:ascii="Times New Roman" w:hAnsi="Times New Roman"/>
          <w:sz w:val="28"/>
          <w:szCs w:val="28"/>
        </w:rPr>
        <w:t xml:space="preserve"> голову ліквідаційної комісії </w:t>
      </w:r>
      <w:r w:rsidR="003B2A21" w:rsidRPr="00595BA2">
        <w:rPr>
          <w:rFonts w:ascii="Times New Roman" w:hAnsi="Times New Roman"/>
          <w:sz w:val="28"/>
          <w:szCs w:val="28"/>
        </w:rPr>
        <w:t>Кригана В.І.</w:t>
      </w:r>
      <w:r w:rsidR="00376789">
        <w:rPr>
          <w:rFonts w:ascii="Times New Roman" w:hAnsi="Times New Roman"/>
          <w:sz w:val="28"/>
          <w:szCs w:val="28"/>
        </w:rPr>
        <w:t>.</w:t>
      </w:r>
    </w:p>
    <w:p w:rsidR="005D397B" w:rsidRPr="00595BA2" w:rsidRDefault="005D397B" w:rsidP="00376789">
      <w:pPr>
        <w:pStyle w:val="a3"/>
        <w:rPr>
          <w:rFonts w:ascii="Times New Roman" w:hAnsi="Times New Roman"/>
          <w:sz w:val="28"/>
          <w:szCs w:val="28"/>
        </w:rPr>
      </w:pPr>
    </w:p>
    <w:p w:rsidR="000971F5" w:rsidRPr="00595BA2" w:rsidRDefault="000971F5" w:rsidP="00595BA2">
      <w:pPr>
        <w:pStyle w:val="a3"/>
        <w:rPr>
          <w:rFonts w:ascii="Times New Roman" w:hAnsi="Times New Roman"/>
          <w:sz w:val="28"/>
          <w:szCs w:val="28"/>
        </w:rPr>
      </w:pPr>
    </w:p>
    <w:p w:rsidR="00595BA2" w:rsidRPr="00595BA2" w:rsidRDefault="00595BA2" w:rsidP="00595BA2">
      <w:pPr>
        <w:pStyle w:val="a3"/>
        <w:rPr>
          <w:rFonts w:ascii="Times New Roman" w:hAnsi="Times New Roman"/>
          <w:sz w:val="28"/>
          <w:szCs w:val="28"/>
        </w:rPr>
      </w:pPr>
    </w:p>
    <w:p w:rsidR="00595BA2" w:rsidRPr="00595BA2" w:rsidRDefault="00595BA2" w:rsidP="00595BA2">
      <w:pPr>
        <w:pStyle w:val="a3"/>
        <w:rPr>
          <w:rFonts w:ascii="Times New Roman" w:hAnsi="Times New Roman"/>
          <w:sz w:val="28"/>
          <w:szCs w:val="28"/>
        </w:rPr>
      </w:pPr>
    </w:p>
    <w:p w:rsidR="00595BA2" w:rsidRDefault="00595BA2" w:rsidP="005D397B">
      <w:pPr>
        <w:pStyle w:val="a3"/>
        <w:jc w:val="both"/>
        <w:rPr>
          <w:rFonts w:ascii="Times New Roman" w:hAnsi="Times New Roman"/>
          <w:sz w:val="28"/>
        </w:rPr>
      </w:pPr>
    </w:p>
    <w:p w:rsidR="00376789" w:rsidRPr="008E45BC" w:rsidRDefault="00376789" w:rsidP="005D397B">
      <w:pPr>
        <w:pStyle w:val="a3"/>
        <w:jc w:val="both"/>
        <w:rPr>
          <w:rFonts w:ascii="Times New Roman" w:hAnsi="Times New Roman"/>
          <w:sz w:val="28"/>
        </w:rPr>
      </w:pPr>
    </w:p>
    <w:p w:rsidR="00595BA2" w:rsidRDefault="005D397B" w:rsidP="00595B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6789">
        <w:rPr>
          <w:rFonts w:ascii="Times New Roman" w:hAnsi="Times New Roman"/>
          <w:b/>
          <w:sz w:val="28"/>
          <w:szCs w:val="28"/>
        </w:rPr>
        <w:t xml:space="preserve"> </w:t>
      </w:r>
      <w:r w:rsidR="00376789">
        <w:rPr>
          <w:rFonts w:ascii="Times New Roman" w:hAnsi="Times New Roman"/>
          <w:b/>
          <w:sz w:val="28"/>
          <w:szCs w:val="28"/>
        </w:rPr>
        <w:t xml:space="preserve">        </w:t>
      </w:r>
      <w:r w:rsidR="00595BA2" w:rsidRPr="00376789">
        <w:rPr>
          <w:rFonts w:ascii="Times New Roman" w:hAnsi="Times New Roman"/>
          <w:b/>
          <w:sz w:val="28"/>
          <w:szCs w:val="28"/>
        </w:rPr>
        <w:t xml:space="preserve"> </w:t>
      </w:r>
      <w:r w:rsidR="00595BA2" w:rsidRPr="00376789">
        <w:rPr>
          <w:rFonts w:ascii="Times New Roman" w:hAnsi="Times New Roman"/>
          <w:sz w:val="28"/>
          <w:szCs w:val="28"/>
        </w:rPr>
        <w:t xml:space="preserve">Секретар міської ради                  </w:t>
      </w:r>
      <w:r w:rsidR="00376789">
        <w:rPr>
          <w:rFonts w:ascii="Times New Roman" w:hAnsi="Times New Roman"/>
          <w:sz w:val="28"/>
          <w:szCs w:val="28"/>
        </w:rPr>
        <w:t xml:space="preserve">                          </w:t>
      </w:r>
      <w:r w:rsidR="00595BA2" w:rsidRPr="00376789">
        <w:rPr>
          <w:rFonts w:ascii="Times New Roman" w:hAnsi="Times New Roman"/>
          <w:sz w:val="28"/>
          <w:szCs w:val="28"/>
        </w:rPr>
        <w:t xml:space="preserve">  М. Гоцуляк</w:t>
      </w:r>
    </w:p>
    <w:p w:rsidR="001F32BA" w:rsidRDefault="001F32BA" w:rsidP="00595B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32BA" w:rsidRDefault="001F32BA" w:rsidP="00595B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32BA" w:rsidRDefault="001F32BA" w:rsidP="00595B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32BA" w:rsidRDefault="001F32BA" w:rsidP="00595B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32BA" w:rsidRDefault="001F32BA" w:rsidP="00595B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32BA" w:rsidRDefault="001F32BA" w:rsidP="00595B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D5B28" w:rsidRDefault="001D5B28" w:rsidP="001D5B28">
      <w:pPr>
        <w:tabs>
          <w:tab w:val="left" w:pos="284"/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E7801" w:rsidRDefault="00EE7801" w:rsidP="001D5B28">
      <w:pPr>
        <w:tabs>
          <w:tab w:val="left" w:pos="284"/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E7801" w:rsidRDefault="00EE7801" w:rsidP="001D5B28">
      <w:pPr>
        <w:tabs>
          <w:tab w:val="left" w:pos="284"/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D5B28" w:rsidRPr="00BC7A09" w:rsidRDefault="001D5B28" w:rsidP="001D5B28">
      <w:pPr>
        <w:tabs>
          <w:tab w:val="left" w:pos="284"/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C7A09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1D5B28" w:rsidRPr="00BC7A09" w:rsidRDefault="001D5B28" w:rsidP="001D5B28">
      <w:pPr>
        <w:tabs>
          <w:tab w:val="left" w:pos="284"/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C7A0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до рішення 16 </w:t>
      </w:r>
      <w:r w:rsidRPr="00BC7A09">
        <w:rPr>
          <w:rFonts w:ascii="Times New Roman" w:hAnsi="Times New Roman"/>
          <w:sz w:val="28"/>
          <w:szCs w:val="28"/>
          <w:lang w:val="uk-UA"/>
        </w:rPr>
        <w:t>сесії</w:t>
      </w:r>
      <w:r w:rsidRPr="00BC7A09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                      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7 </w:t>
      </w:r>
      <w:r w:rsidRPr="00BC7A09">
        <w:rPr>
          <w:rFonts w:ascii="Times New Roman" w:hAnsi="Times New Roman"/>
          <w:sz w:val="28"/>
          <w:szCs w:val="28"/>
          <w:lang w:val="uk-UA"/>
        </w:rPr>
        <w:t>скликання</w:t>
      </w:r>
    </w:p>
    <w:p w:rsidR="001D5B28" w:rsidRPr="00BC7A09" w:rsidRDefault="001D5B28" w:rsidP="001D5B28">
      <w:pPr>
        <w:tabs>
          <w:tab w:val="left" w:pos="284"/>
          <w:tab w:val="left" w:pos="851"/>
        </w:tabs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від </w:t>
      </w:r>
      <w:r w:rsidR="00284CD6">
        <w:rPr>
          <w:rFonts w:ascii="Times New Roman" w:hAnsi="Times New Roman"/>
          <w:sz w:val="28"/>
          <w:szCs w:val="28"/>
          <w:lang w:val="uk-UA"/>
        </w:rPr>
        <w:t xml:space="preserve">11.08.2017 року </w:t>
      </w:r>
      <w:r>
        <w:rPr>
          <w:rFonts w:ascii="Times New Roman" w:hAnsi="Times New Roman"/>
          <w:sz w:val="28"/>
          <w:szCs w:val="28"/>
          <w:lang w:val="uk-UA"/>
        </w:rPr>
        <w:t>№481</w:t>
      </w:r>
    </w:p>
    <w:p w:rsidR="001D5B28" w:rsidRDefault="001D5B28" w:rsidP="001D5B28">
      <w:pPr>
        <w:jc w:val="right"/>
        <w:rPr>
          <w:lang w:val="uk-UA"/>
        </w:rPr>
      </w:pPr>
    </w:p>
    <w:p w:rsidR="001D5B28" w:rsidRDefault="001D5B28" w:rsidP="001D5B28">
      <w:pPr>
        <w:jc w:val="right"/>
        <w:rPr>
          <w:lang w:val="uk-UA"/>
        </w:rPr>
      </w:pPr>
    </w:p>
    <w:p w:rsidR="001D5B28" w:rsidRDefault="001D5B28" w:rsidP="001D5B28">
      <w:pPr>
        <w:jc w:val="right"/>
        <w:rPr>
          <w:lang w:val="uk-UA"/>
        </w:rPr>
      </w:pPr>
    </w:p>
    <w:p w:rsidR="001D5B28" w:rsidRDefault="001D5B28" w:rsidP="001D5B28">
      <w:pPr>
        <w:jc w:val="right"/>
        <w:rPr>
          <w:lang w:val="uk-UA"/>
        </w:rPr>
      </w:pPr>
    </w:p>
    <w:p w:rsidR="001D5B28" w:rsidRDefault="001D5B28" w:rsidP="001D5B28">
      <w:pPr>
        <w:jc w:val="right"/>
        <w:rPr>
          <w:lang w:val="uk-UA"/>
        </w:rPr>
      </w:pPr>
    </w:p>
    <w:tbl>
      <w:tblPr>
        <w:tblStyle w:val="a6"/>
        <w:tblpPr w:leftFromText="180" w:rightFromText="180" w:vertAnchor="text" w:horzAnchor="margin" w:tblpXSpec="right" w:tblpY="1757"/>
        <w:tblOverlap w:val="never"/>
        <w:tblW w:w="1384" w:type="dxa"/>
        <w:tblLook w:val="04A0"/>
      </w:tblPr>
      <w:tblGrid>
        <w:gridCol w:w="1384"/>
      </w:tblGrid>
      <w:tr w:rsidR="001D5B28" w:rsidRPr="00937F0D" w:rsidTr="00673A4C">
        <w:tc>
          <w:tcPr>
            <w:tcW w:w="1384" w:type="dxa"/>
          </w:tcPr>
          <w:p w:rsidR="001D5B28" w:rsidRPr="00937F0D" w:rsidRDefault="001D5B28" w:rsidP="00673A4C">
            <w:pPr>
              <w:pStyle w:val="a3"/>
              <w:rPr>
                <w:sz w:val="28"/>
              </w:rPr>
            </w:pPr>
          </w:p>
        </w:tc>
      </w:tr>
      <w:tr w:rsidR="001D5B28" w:rsidRPr="00937F0D" w:rsidTr="00673A4C">
        <w:tc>
          <w:tcPr>
            <w:tcW w:w="1384" w:type="dxa"/>
          </w:tcPr>
          <w:p w:rsidR="001D5B28" w:rsidRPr="00937F0D" w:rsidRDefault="001D5B28" w:rsidP="00673A4C">
            <w:pPr>
              <w:pStyle w:val="a3"/>
              <w:rPr>
                <w:sz w:val="28"/>
              </w:rPr>
            </w:pPr>
          </w:p>
        </w:tc>
      </w:tr>
      <w:tr w:rsidR="001D5B28" w:rsidRPr="00937F0D" w:rsidTr="00673A4C">
        <w:tc>
          <w:tcPr>
            <w:tcW w:w="1384" w:type="dxa"/>
          </w:tcPr>
          <w:p w:rsidR="001D5B28" w:rsidRPr="00937F0D" w:rsidRDefault="001D5B28" w:rsidP="00673A4C">
            <w:pPr>
              <w:pStyle w:val="a3"/>
              <w:rPr>
                <w:b/>
                <w:sz w:val="28"/>
              </w:rPr>
            </w:pPr>
            <w:r w:rsidRPr="00937F0D">
              <w:rPr>
                <w:b/>
                <w:sz w:val="28"/>
              </w:rPr>
              <w:t>21728065</w:t>
            </w:r>
          </w:p>
        </w:tc>
      </w:tr>
      <w:tr w:rsidR="001D5B28" w:rsidRPr="00937F0D" w:rsidTr="00673A4C">
        <w:tc>
          <w:tcPr>
            <w:tcW w:w="1384" w:type="dxa"/>
          </w:tcPr>
          <w:p w:rsidR="001D5B28" w:rsidRPr="00937F0D" w:rsidRDefault="001D5B28" w:rsidP="00673A4C">
            <w:pPr>
              <w:pStyle w:val="a3"/>
              <w:rPr>
                <w:sz w:val="28"/>
              </w:rPr>
            </w:pPr>
          </w:p>
        </w:tc>
      </w:tr>
      <w:tr w:rsidR="001D5B28" w:rsidRPr="00937F0D" w:rsidTr="00673A4C">
        <w:tc>
          <w:tcPr>
            <w:tcW w:w="1384" w:type="dxa"/>
          </w:tcPr>
          <w:p w:rsidR="001D5B28" w:rsidRPr="00937F0D" w:rsidRDefault="001D5B28" w:rsidP="00673A4C">
            <w:pPr>
              <w:pStyle w:val="a3"/>
              <w:rPr>
                <w:sz w:val="28"/>
              </w:rPr>
            </w:pPr>
          </w:p>
        </w:tc>
      </w:tr>
    </w:tbl>
    <w:p w:rsidR="001D5B28" w:rsidRPr="00F66AE1" w:rsidRDefault="001D5B28" w:rsidP="001D5B28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                          </w:t>
      </w:r>
      <w:r w:rsidRPr="00F66AE1">
        <w:rPr>
          <w:rFonts w:ascii="Times New Roman" w:hAnsi="Times New Roman"/>
          <w:b/>
          <w:sz w:val="28"/>
          <w:lang w:val="uk-UA"/>
        </w:rPr>
        <w:t>ЛІКВІДАЦІЙНИЙ БАЛАНС (форма №1)</w:t>
      </w:r>
    </w:p>
    <w:p w:rsidR="001D5B28" w:rsidRDefault="001D5B28" w:rsidP="001D5B28">
      <w:pPr>
        <w:pStyle w:val="a3"/>
        <w:rPr>
          <w:rFonts w:ascii="Times New Roman" w:hAnsi="Times New Roman"/>
          <w:sz w:val="28"/>
        </w:rPr>
      </w:pPr>
    </w:p>
    <w:p w:rsidR="001D5B28" w:rsidRDefault="001D5B28" w:rsidP="001D5B28">
      <w:pPr>
        <w:pStyle w:val="a3"/>
        <w:rPr>
          <w:rFonts w:ascii="Times New Roman" w:hAnsi="Times New Roman"/>
          <w:sz w:val="28"/>
        </w:rPr>
      </w:pPr>
    </w:p>
    <w:p w:rsidR="001D5B28" w:rsidRDefault="001D5B28" w:rsidP="001D5B28">
      <w:pPr>
        <w:pStyle w:val="a3"/>
        <w:rPr>
          <w:rFonts w:ascii="Times New Roman" w:hAnsi="Times New Roman"/>
          <w:sz w:val="28"/>
        </w:rPr>
      </w:pPr>
    </w:p>
    <w:p w:rsidR="001D5B28" w:rsidRDefault="001D5B28" w:rsidP="001D5B28">
      <w:pPr>
        <w:pStyle w:val="a3"/>
        <w:rPr>
          <w:rFonts w:ascii="Times New Roman" w:hAnsi="Times New Roman"/>
          <w:sz w:val="28"/>
        </w:rPr>
      </w:pPr>
    </w:p>
    <w:p w:rsidR="001D5B28" w:rsidRPr="00F66AE1" w:rsidRDefault="001D5B28" w:rsidP="001D5B28">
      <w:pPr>
        <w:pStyle w:val="a3"/>
        <w:rPr>
          <w:rFonts w:ascii="Times New Roman" w:hAnsi="Times New Roman"/>
          <w:sz w:val="28"/>
        </w:rPr>
      </w:pPr>
      <w:r w:rsidRPr="00F66AE1">
        <w:rPr>
          <w:rFonts w:ascii="Times New Roman" w:hAnsi="Times New Roman"/>
          <w:sz w:val="28"/>
        </w:rPr>
        <w:t>Установа</w:t>
      </w:r>
    </w:p>
    <w:p w:rsidR="001D5B28" w:rsidRPr="00F66AE1" w:rsidRDefault="001D5B28" w:rsidP="001D5B28">
      <w:pPr>
        <w:pStyle w:val="a3"/>
        <w:rPr>
          <w:rFonts w:ascii="Times New Roman" w:hAnsi="Times New Roman"/>
          <w:b/>
          <w:sz w:val="28"/>
        </w:rPr>
      </w:pPr>
      <w:r w:rsidRPr="00F66AE1">
        <w:rPr>
          <w:rFonts w:ascii="Times New Roman" w:hAnsi="Times New Roman"/>
          <w:sz w:val="28"/>
        </w:rPr>
        <w:t xml:space="preserve">за ЄДРПОУ </w:t>
      </w:r>
      <w:r w:rsidRPr="00F66AE1">
        <w:rPr>
          <w:rFonts w:ascii="Times New Roman" w:hAnsi="Times New Roman"/>
          <w:b/>
          <w:sz w:val="28"/>
        </w:rPr>
        <w:t>Могилів – Подільський міський центр</w:t>
      </w:r>
    </w:p>
    <w:p w:rsidR="001D5B28" w:rsidRPr="00F66AE1" w:rsidRDefault="001D5B28" w:rsidP="001D5B28">
      <w:pPr>
        <w:pStyle w:val="a3"/>
        <w:rPr>
          <w:rFonts w:ascii="Times New Roman" w:hAnsi="Times New Roman"/>
          <w:b/>
          <w:sz w:val="28"/>
        </w:rPr>
      </w:pPr>
      <w:r w:rsidRPr="00F66AE1">
        <w:rPr>
          <w:rFonts w:ascii="Times New Roman" w:hAnsi="Times New Roman"/>
          <w:b/>
          <w:sz w:val="28"/>
        </w:rPr>
        <w:t>соціальних служб для сім’ї, дітей та молоді</w:t>
      </w:r>
    </w:p>
    <w:p w:rsidR="001D5B28" w:rsidRPr="00F66AE1" w:rsidRDefault="001D5B28" w:rsidP="001D5B28">
      <w:pPr>
        <w:pStyle w:val="a3"/>
        <w:rPr>
          <w:rFonts w:ascii="Times New Roman" w:hAnsi="Times New Roman"/>
          <w:sz w:val="28"/>
        </w:rPr>
      </w:pPr>
      <w:r w:rsidRPr="00F66AE1">
        <w:rPr>
          <w:rFonts w:ascii="Times New Roman" w:hAnsi="Times New Roman"/>
          <w:sz w:val="28"/>
        </w:rPr>
        <w:t xml:space="preserve">Код відомчої класифікації видатків  _________________ за  </w:t>
      </w:r>
    </w:p>
    <w:p w:rsidR="001D5B28" w:rsidRPr="00F66AE1" w:rsidRDefault="001D5B28" w:rsidP="001D5B28">
      <w:pPr>
        <w:pStyle w:val="a3"/>
        <w:rPr>
          <w:rFonts w:ascii="Times New Roman" w:hAnsi="Times New Roman"/>
        </w:rPr>
      </w:pPr>
      <w:r w:rsidRPr="00F66AE1">
        <w:rPr>
          <w:rFonts w:ascii="Times New Roman" w:hAnsi="Times New Roman"/>
          <w:sz w:val="28"/>
        </w:rPr>
        <w:t xml:space="preserve">КОДУ                                                                      </w:t>
      </w:r>
    </w:p>
    <w:p w:rsidR="001D5B28" w:rsidRPr="00F66AE1" w:rsidRDefault="001D5B28" w:rsidP="001D5B28">
      <w:pPr>
        <w:rPr>
          <w:rFonts w:ascii="Times New Roman" w:hAnsi="Times New Roman"/>
          <w:sz w:val="16"/>
          <w:lang w:val="uk-UA"/>
        </w:rPr>
      </w:pPr>
    </w:p>
    <w:p w:rsidR="001D5B28" w:rsidRPr="00937F0D" w:rsidRDefault="001D5B28" w:rsidP="001D5B28">
      <w:pPr>
        <w:pStyle w:val="a3"/>
        <w:rPr>
          <w:sz w:val="18"/>
        </w:rPr>
      </w:pPr>
      <w:r w:rsidRPr="00937F0D">
        <w:rPr>
          <w:sz w:val="18"/>
        </w:rPr>
        <w:t xml:space="preserve">Періодичність: </w:t>
      </w:r>
    </w:p>
    <w:p w:rsidR="001D5B28" w:rsidRPr="00937F0D" w:rsidRDefault="001D5B28" w:rsidP="001D5B28">
      <w:pPr>
        <w:pStyle w:val="a3"/>
        <w:rPr>
          <w:b/>
        </w:rPr>
      </w:pPr>
      <w:r w:rsidRPr="00937F0D">
        <w:rPr>
          <w:sz w:val="18"/>
        </w:rPr>
        <w:t>Одиниця виміру: грн..коп.</w:t>
      </w:r>
      <w:r w:rsidRPr="00937F0D">
        <w:rPr>
          <w:b/>
        </w:rPr>
        <w:br w:type="textWrapping" w:clear="all"/>
      </w:r>
    </w:p>
    <w:p w:rsidR="001D5B28" w:rsidRPr="00937F0D" w:rsidRDefault="001D5B28" w:rsidP="001D5B28">
      <w:pPr>
        <w:pStyle w:val="a3"/>
        <w:rPr>
          <w:sz w:val="18"/>
        </w:rPr>
      </w:pPr>
    </w:p>
    <w:p w:rsidR="001D5B28" w:rsidRDefault="001D5B28" w:rsidP="001D5B28">
      <w:pPr>
        <w:pStyle w:val="a3"/>
        <w:rPr>
          <w:sz w:val="18"/>
        </w:rPr>
      </w:pPr>
    </w:p>
    <w:p w:rsidR="001D5B28" w:rsidRDefault="001D5B28" w:rsidP="001D5B28">
      <w:pPr>
        <w:pStyle w:val="a3"/>
        <w:rPr>
          <w:sz w:val="18"/>
        </w:rPr>
      </w:pPr>
    </w:p>
    <w:p w:rsidR="001D5B28" w:rsidRDefault="001D5B28" w:rsidP="001D5B28">
      <w:pPr>
        <w:pStyle w:val="a3"/>
        <w:rPr>
          <w:sz w:val="18"/>
        </w:rPr>
      </w:pPr>
    </w:p>
    <w:p w:rsidR="001D5B28" w:rsidRDefault="001D5B28" w:rsidP="001D5B28">
      <w:pPr>
        <w:jc w:val="right"/>
        <w:rPr>
          <w:lang w:val="uk-UA"/>
        </w:rPr>
      </w:pPr>
    </w:p>
    <w:p w:rsidR="001D5B28" w:rsidRDefault="001D5B28" w:rsidP="001D5B28">
      <w:pPr>
        <w:jc w:val="right"/>
        <w:rPr>
          <w:lang w:val="uk-UA"/>
        </w:rPr>
      </w:pPr>
    </w:p>
    <w:p w:rsidR="001D5B28" w:rsidRDefault="001D5B28" w:rsidP="001D5B28">
      <w:pPr>
        <w:jc w:val="right"/>
        <w:rPr>
          <w:lang w:val="uk-UA"/>
        </w:rPr>
      </w:pPr>
    </w:p>
    <w:p w:rsidR="001D5B28" w:rsidRDefault="001D5B28" w:rsidP="001D5B28">
      <w:pPr>
        <w:jc w:val="right"/>
        <w:rPr>
          <w:lang w:val="uk-UA"/>
        </w:rPr>
      </w:pPr>
    </w:p>
    <w:p w:rsidR="001D5B28" w:rsidRDefault="001D5B28" w:rsidP="001D5B28">
      <w:pPr>
        <w:jc w:val="right"/>
        <w:rPr>
          <w:lang w:val="uk-UA"/>
        </w:rPr>
      </w:pPr>
    </w:p>
    <w:p w:rsidR="001D5B28" w:rsidRDefault="001D5B28" w:rsidP="001D5B28">
      <w:pPr>
        <w:jc w:val="right"/>
        <w:rPr>
          <w:lang w:val="uk-UA"/>
        </w:rPr>
      </w:pPr>
    </w:p>
    <w:p w:rsidR="001D5B28" w:rsidRDefault="001D5B28" w:rsidP="001D5B28">
      <w:pPr>
        <w:jc w:val="right"/>
        <w:rPr>
          <w:lang w:val="uk-UA"/>
        </w:rPr>
      </w:pPr>
    </w:p>
    <w:p w:rsidR="001D5B28" w:rsidRDefault="001D5B28" w:rsidP="001D5B28">
      <w:pPr>
        <w:jc w:val="right"/>
        <w:rPr>
          <w:lang w:val="uk-UA"/>
        </w:rPr>
      </w:pPr>
    </w:p>
    <w:p w:rsidR="001D5B28" w:rsidRDefault="001D5B28" w:rsidP="001D5B28">
      <w:pPr>
        <w:jc w:val="right"/>
        <w:rPr>
          <w:lang w:val="uk-UA"/>
        </w:rPr>
      </w:pPr>
    </w:p>
    <w:p w:rsidR="00EE7801" w:rsidRDefault="00EE7801" w:rsidP="001D5B28">
      <w:pPr>
        <w:jc w:val="right"/>
        <w:rPr>
          <w:lang w:val="uk-UA"/>
        </w:rPr>
      </w:pPr>
    </w:p>
    <w:p w:rsidR="00EE7801" w:rsidRDefault="00EE7801" w:rsidP="001D5B28">
      <w:pPr>
        <w:jc w:val="right"/>
        <w:rPr>
          <w:lang w:val="uk-UA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10348"/>
      </w:tblGrid>
      <w:tr w:rsidR="00673A4C" w:rsidRPr="00F42AD9" w:rsidTr="00AD2CDF">
        <w:trPr>
          <w:trHeight w:val="25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885" w:type="dxa"/>
              <w:tblInd w:w="108" w:type="dxa"/>
              <w:tblLayout w:type="fixed"/>
              <w:tblLook w:val="04A0"/>
            </w:tblPr>
            <w:tblGrid>
              <w:gridCol w:w="2927"/>
              <w:gridCol w:w="682"/>
              <w:gridCol w:w="1842"/>
              <w:gridCol w:w="1066"/>
              <w:gridCol w:w="211"/>
              <w:gridCol w:w="25"/>
              <w:gridCol w:w="236"/>
              <w:gridCol w:w="211"/>
              <w:gridCol w:w="236"/>
              <w:gridCol w:w="143"/>
              <w:gridCol w:w="78"/>
              <w:gridCol w:w="108"/>
              <w:gridCol w:w="384"/>
              <w:gridCol w:w="63"/>
              <w:gridCol w:w="63"/>
              <w:gridCol w:w="154"/>
              <w:gridCol w:w="19"/>
              <w:gridCol w:w="382"/>
              <w:gridCol w:w="119"/>
              <w:gridCol w:w="473"/>
              <w:gridCol w:w="44"/>
              <w:gridCol w:w="192"/>
              <w:gridCol w:w="189"/>
              <w:gridCol w:w="47"/>
              <w:gridCol w:w="189"/>
              <w:gridCol w:w="2802"/>
            </w:tblGrid>
            <w:tr w:rsidR="004A4629" w:rsidRPr="005724E7" w:rsidTr="009315A3">
              <w:trPr>
                <w:trHeight w:val="480"/>
              </w:trPr>
              <w:tc>
                <w:tcPr>
                  <w:tcW w:w="758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2CDF" w:rsidRPr="004A4629" w:rsidRDefault="00AD2CDF" w:rsidP="00AD2C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uk-UA" w:eastAsia="uk-UA"/>
                    </w:rPr>
                    <w:lastRenderedPageBreak/>
                    <w:t xml:space="preserve">          </w:t>
                  </w:r>
                </w:p>
                <w:p w:rsidR="004A4629" w:rsidRPr="004A4629" w:rsidRDefault="004A4629" w:rsidP="004A46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</w:p>
              </w:tc>
              <w:tc>
                <w:tcPr>
                  <w:tcW w:w="226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7801" w:rsidRDefault="00EE7801" w:rsidP="009315A3">
                  <w:pPr>
                    <w:spacing w:after="0" w:line="240" w:lineRule="auto"/>
                    <w:ind w:right="-11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</w:p>
                <w:p w:rsidR="00EE7801" w:rsidRDefault="00EE7801" w:rsidP="009315A3">
                  <w:pPr>
                    <w:spacing w:after="0" w:line="240" w:lineRule="auto"/>
                    <w:ind w:right="-11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</w:p>
                <w:p w:rsidR="00EE7801" w:rsidRDefault="00EE7801" w:rsidP="009315A3">
                  <w:pPr>
                    <w:spacing w:after="0" w:line="240" w:lineRule="auto"/>
                    <w:ind w:right="-11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</w:p>
                <w:p w:rsidR="004A4629" w:rsidRPr="00AD2CDF" w:rsidRDefault="00AD2CDF" w:rsidP="009315A3">
                  <w:pPr>
                    <w:spacing w:after="0" w:line="240" w:lineRule="auto"/>
                    <w:ind w:right="-110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Додаток 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uk-UA" w:eastAsia="uk-UA"/>
                    </w:rPr>
                    <w:t xml:space="preserve">                                                                                                                               </w:t>
                  </w:r>
                  <w:r w:rsidRPr="00F42AD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до Національного положення (стандарту) бухгалтерського обліку в державном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uk-UA" w:eastAsia="uk-UA"/>
                    </w:rPr>
                    <w:t xml:space="preserve"> </w:t>
                  </w:r>
                  <w:r w:rsidRPr="00F42AD9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uk-UA"/>
                    </w:rPr>
                    <w:t>секторі 101 «Подання фінансової звітності»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255"/>
              </w:trPr>
              <w:tc>
                <w:tcPr>
                  <w:tcW w:w="2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35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6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5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0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210"/>
              </w:trPr>
              <w:tc>
                <w:tcPr>
                  <w:tcW w:w="2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35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18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5724E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КОДИ</w:t>
                  </w:r>
                </w:p>
              </w:tc>
            </w:tr>
            <w:tr w:rsidR="00AD2CDF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2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2CDF" w:rsidRPr="00390BEC" w:rsidRDefault="00AD2CDF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473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2CDF" w:rsidRPr="00390BEC" w:rsidRDefault="00AD2CDF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31.03.2017</w:t>
                  </w:r>
                </w:p>
              </w:tc>
              <w:tc>
                <w:tcPr>
                  <w:tcW w:w="4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D2CDF" w:rsidRPr="00390BEC" w:rsidRDefault="00AD2CDF" w:rsidP="004A462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  <w:p w:rsidR="00AD2CDF" w:rsidRPr="00390BEC" w:rsidRDefault="00AD2CDF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800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2CDF" w:rsidRPr="00390BEC" w:rsidRDefault="00AD2CD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  <w:p w:rsidR="00AD2CDF" w:rsidRPr="00390BEC" w:rsidRDefault="00AD2CDF" w:rsidP="00AD2C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895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2CDF" w:rsidRPr="00390BEC" w:rsidRDefault="00AD2CDF" w:rsidP="00AD2CDF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 w:eastAsia="uk-UA"/>
                    </w:rPr>
                    <w:t xml:space="preserve">          </w:t>
                  </w: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01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870"/>
              </w:trPr>
              <w:tc>
                <w:tcPr>
                  <w:tcW w:w="2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Установа</w:t>
                  </w:r>
                </w:p>
              </w:tc>
              <w:tc>
                <w:tcPr>
                  <w:tcW w:w="35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Могилів-Подільський міський центр соціальних служб для сім'ї, дітей та молоді</w:t>
                  </w:r>
                </w:p>
              </w:tc>
              <w:tc>
                <w:tcPr>
                  <w:tcW w:w="11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за ЄДРПОУ</w:t>
                  </w:r>
                </w:p>
              </w:tc>
              <w:tc>
                <w:tcPr>
                  <w:tcW w:w="218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21728065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15"/>
              </w:trPr>
              <w:tc>
                <w:tcPr>
                  <w:tcW w:w="2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Територія</w:t>
                  </w:r>
                </w:p>
              </w:tc>
              <w:tc>
                <w:tcPr>
                  <w:tcW w:w="35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212, м.Могилів-Подільський</w:t>
                  </w:r>
                </w:p>
              </w:tc>
              <w:tc>
                <w:tcPr>
                  <w:tcW w:w="11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за КОАТУУ</w:t>
                  </w:r>
                </w:p>
              </w:tc>
              <w:tc>
                <w:tcPr>
                  <w:tcW w:w="218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510400000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540"/>
              </w:trPr>
              <w:tc>
                <w:tcPr>
                  <w:tcW w:w="2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Організаційно-правова форма господарювання</w:t>
                  </w:r>
                </w:p>
              </w:tc>
              <w:tc>
                <w:tcPr>
                  <w:tcW w:w="35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uk-UA"/>
                    </w:rPr>
                    <w:t>Комунальна організація (установа, заклад)</w:t>
                  </w:r>
                </w:p>
              </w:tc>
              <w:tc>
                <w:tcPr>
                  <w:tcW w:w="11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за КОПФГ</w:t>
                  </w:r>
                </w:p>
              </w:tc>
              <w:tc>
                <w:tcPr>
                  <w:tcW w:w="218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430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15"/>
              </w:trPr>
              <w:tc>
                <w:tcPr>
                  <w:tcW w:w="2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Орган державного управління</w:t>
                  </w:r>
                </w:p>
              </w:tc>
              <w:tc>
                <w:tcPr>
                  <w:tcW w:w="35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1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за КОДУ</w:t>
                  </w:r>
                </w:p>
              </w:tc>
              <w:tc>
                <w:tcPr>
                  <w:tcW w:w="218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15"/>
              </w:trPr>
              <w:tc>
                <w:tcPr>
                  <w:tcW w:w="2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Вид економічної діяльності</w:t>
                  </w:r>
                </w:p>
              </w:tc>
              <w:tc>
                <w:tcPr>
                  <w:tcW w:w="359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1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за КВЕД</w:t>
                  </w:r>
                </w:p>
              </w:tc>
              <w:tc>
                <w:tcPr>
                  <w:tcW w:w="218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15"/>
              </w:trPr>
              <w:tc>
                <w:tcPr>
                  <w:tcW w:w="2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Одиниця виміру: грн.</w:t>
                  </w:r>
                </w:p>
              </w:tc>
              <w:tc>
                <w:tcPr>
                  <w:tcW w:w="35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18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255"/>
              </w:trPr>
              <w:tc>
                <w:tcPr>
                  <w:tcW w:w="2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Періодичність: квартальна, річна</w:t>
                  </w:r>
                </w:p>
              </w:tc>
              <w:tc>
                <w:tcPr>
                  <w:tcW w:w="35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11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6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5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0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9846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7801" w:rsidRDefault="00EE7801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  <w:p w:rsidR="004A4629" w:rsidRPr="005724E7" w:rsidRDefault="00EE7801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 w:eastAsia="uk-UA"/>
                    </w:rPr>
                    <w:t xml:space="preserve">    </w:t>
                  </w:r>
                  <w:r w:rsidR="004A4629" w:rsidRPr="005724E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ЛІКВІДАЦІЙНИЙ БАЛАНС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9846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AD2CDF" w:rsidRDefault="00AD2CDF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 2017</w:t>
                  </w:r>
                  <w:r w:rsidR="004A4629" w:rsidRPr="005724E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р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 w:eastAsia="uk-UA"/>
                    </w:rPr>
                    <w:t>.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255"/>
              </w:trPr>
              <w:tc>
                <w:tcPr>
                  <w:tcW w:w="2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35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AD2CDF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uk-UA" w:eastAsia="uk-UA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85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5724E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Форма № 1-дс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765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АКТИВ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Код рядка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На початок звітного періоду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На кінець звітного періоду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9846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І. НЕФІНАНСОВІ АКТИВИ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Основні засоби: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1000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35270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0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первісна вартість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1001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66082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знос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1002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30812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Інвестиційна нерухомість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1010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0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0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первісна вартість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1011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знос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1012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Нематеріальні активи: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1020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0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0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первісна вартість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1021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накопичена амортизація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1022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Незавершені капітальні інвестиції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1030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Довгострокові біологічні активи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1040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0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0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первісна вартість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1041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знос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1042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Запаси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1050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9798,6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Виробництво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1060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Поточні біологічні активи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1090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Усього за розділом І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1095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45068,6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0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9846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ІІ ФІНАНСОВІ АКТИВИ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Довгострокова дебіторська заборгованість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1100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Довгострокові фінансові інвестиції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1110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Поточна дебіторська заборгованість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5B417E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lastRenderedPageBreak/>
                    <w:t xml:space="preserve">     за розрахунками з бюджетом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1120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за розрахунками за товари, роботи, послуги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1125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за наданими кредитами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1130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за виданими авансами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1135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за розрахунками із соціального страхування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1140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за внутрішніми розрахунками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1145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інша поточна дебіторська заборгованість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1150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Поточні фінансові інвестиції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1155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57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Грошові кошти та їх </w:t>
                  </w:r>
                  <w:r w:rsidR="00B6473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еквіваленти </w:t>
                  </w: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розпорядників бюджетних котів та державних цільових фондів в: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національній валюті, у тому числі в: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1160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0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0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      касі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1161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      казначействі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1162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      установах банків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1163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іноземній валюті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1165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Кошти бюджетів та інших клієнтів на: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єдиному казначейському рахунку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1170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рахунках в установах банків у тому числі: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1175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0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0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      у національній валюті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1176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      в іноземній валюті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1177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Інші фінансові активи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1180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Усього за розділом ІІ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1195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0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0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ІІІ ВИТРАТИ МАЙБУТНІХ ПЕРІОДІВ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1200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БАЛАНС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1300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45068,6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0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765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ПАСИВ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Код рядка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На початок звітного періоду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На кінець звітного періоду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1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2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3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4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9846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І. ВЛАСНИЙ КАПІТАЛ ТА ФІНАНСОВИЙ РЕЗУЛЬТАТ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Внесений капітал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1400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35270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Капітал у дооцінках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1410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Фінансовий результат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1420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9798,6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Капітал у підприємствах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1430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Резерви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1440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Цільове фінансування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1450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Усього за розділом І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1495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45068,6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0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9846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II. ЗОБОВ'ЯЗАННЯ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Довгострокові зобов’язання: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за цінними паперами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1500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за кредитами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1510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інші довгострокові зобов’язання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1520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Поточна заборгованість за довгостроковими зобов’язаннями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1530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Поточні зобов’язання: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за платежами до бюджету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1540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за розрахунками за товари, роботи, послуги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1545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за кредитами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1550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за одержаними авансами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1555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за розрахунками з оплати праці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1560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за розрахунками із соціального страхування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1565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за внутрішніми розрахунками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1570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5B417E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lastRenderedPageBreak/>
                    <w:t xml:space="preserve">     інші поточні зобов’язання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1575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Усього за розділом ІІ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1595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0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0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ІІІ. ЗАБЕЗПЕЧЕННЯ 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1600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ІV. ДОХОДИ МАЙБУТНІХ ПЕРІОДІВ 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1700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 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300"/>
              </w:trPr>
              <w:tc>
                <w:tcPr>
                  <w:tcW w:w="54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БАЛАНС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1800</w:t>
                  </w:r>
                </w:p>
              </w:tc>
              <w:tc>
                <w:tcPr>
                  <w:tcW w:w="1701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45068,6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390BE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0</w:t>
                  </w: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255"/>
              </w:trPr>
              <w:tc>
                <w:tcPr>
                  <w:tcW w:w="2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35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4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41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4A4629" w:rsidRPr="005724E7" w:rsidTr="009315A3">
              <w:trPr>
                <w:gridAfter w:val="2"/>
                <w:wAfter w:w="2989" w:type="dxa"/>
                <w:trHeight w:val="255"/>
              </w:trPr>
              <w:tc>
                <w:tcPr>
                  <w:tcW w:w="3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7801" w:rsidRDefault="00EE7801" w:rsidP="008B36DA">
                  <w:pPr>
                    <w:spacing w:after="0" w:line="240" w:lineRule="auto"/>
                    <w:ind w:right="-121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  <w:p w:rsidR="004A4629" w:rsidRPr="009315A3" w:rsidRDefault="008B36DA" w:rsidP="008B36DA">
                  <w:pPr>
                    <w:spacing w:after="0" w:line="240" w:lineRule="auto"/>
                    <w:ind w:right="-1216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9315A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Керівник (посадова </w:t>
                  </w:r>
                  <w:r w:rsidR="00390BEC" w:rsidRPr="009315A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>особа),</w:t>
                  </w:r>
                </w:p>
                <w:p w:rsidR="00390BEC" w:rsidRPr="009315A3" w:rsidRDefault="008B36DA" w:rsidP="008B36DA">
                  <w:pPr>
                    <w:tabs>
                      <w:tab w:val="left" w:pos="3929"/>
                    </w:tabs>
                    <w:spacing w:after="0" w:line="240" w:lineRule="auto"/>
                    <w:ind w:right="-649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9315A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Голова ліквідаційної </w:t>
                  </w:r>
                  <w:r w:rsidR="00390BEC" w:rsidRPr="009315A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>комісії</w:t>
                  </w:r>
                </w:p>
              </w:tc>
              <w:tc>
                <w:tcPr>
                  <w:tcW w:w="359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9315A3" w:rsidRDefault="009315A3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9315A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                      </w:t>
                  </w:r>
                  <w:r w:rsidR="00EE7801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     </w:t>
                  </w:r>
                  <w:r w:rsidR="008B36DA" w:rsidRPr="009315A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uk-UA" w:eastAsia="uk-UA"/>
                    </w:rPr>
                    <w:t xml:space="preserve">В. Криган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01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2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255"/>
              </w:trPr>
              <w:tc>
                <w:tcPr>
                  <w:tcW w:w="2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4629" w:rsidRPr="009315A3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35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9315A3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0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70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3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255"/>
              </w:trPr>
              <w:tc>
                <w:tcPr>
                  <w:tcW w:w="2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7801" w:rsidRDefault="00EE7801" w:rsidP="008B36D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  <w:p w:rsidR="004A4629" w:rsidRPr="009315A3" w:rsidRDefault="008B36DA" w:rsidP="008B36D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  <w:r w:rsidRPr="009315A3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 xml:space="preserve">Головний бухгалтер (спеціаліст, на якого покладено виконання </w:t>
                  </w:r>
                </w:p>
              </w:tc>
              <w:tc>
                <w:tcPr>
                  <w:tcW w:w="35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9315A3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0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70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3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4A4629" w:rsidRPr="005724E7" w:rsidTr="009315A3">
              <w:trPr>
                <w:gridAfter w:val="4"/>
                <w:wAfter w:w="3225" w:type="dxa"/>
                <w:trHeight w:val="255"/>
              </w:trPr>
              <w:tc>
                <w:tcPr>
                  <w:tcW w:w="65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4629" w:rsidRPr="009315A3" w:rsidRDefault="004A4629" w:rsidP="008B36DA">
                  <w:pPr>
                    <w:spacing w:after="0" w:line="240" w:lineRule="auto"/>
                    <w:ind w:right="-249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uk-UA"/>
                    </w:rPr>
                  </w:pPr>
                  <w:r w:rsidRPr="009315A3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uk-UA"/>
                    </w:rPr>
                    <w:t>обов’язків бухгалтерської служби)</w:t>
                  </w:r>
                  <w:r w:rsidR="009315A3" w:rsidRPr="009315A3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 xml:space="preserve">                     </w:t>
                  </w:r>
                  <w:r w:rsidR="009315A3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 xml:space="preserve">  </w:t>
                  </w:r>
                  <w:r w:rsidR="009315A3" w:rsidRPr="009315A3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 xml:space="preserve"> </w:t>
                  </w:r>
                  <w:r w:rsidR="00EE780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 xml:space="preserve">    </w:t>
                  </w:r>
                  <w:r w:rsidR="008B36DA" w:rsidRPr="009315A3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val="uk-UA" w:eastAsia="uk-UA"/>
                    </w:rPr>
                    <w:t>І. Мельник</w:t>
                  </w:r>
                </w:p>
              </w:tc>
              <w:tc>
                <w:tcPr>
                  <w:tcW w:w="6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4629" w:rsidRPr="008B36DA" w:rsidRDefault="004A4629" w:rsidP="008B36DA">
                  <w:pPr>
                    <w:spacing w:after="0" w:line="240" w:lineRule="auto"/>
                    <w:ind w:left="-133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0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12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4A4629" w:rsidRPr="005724E7" w:rsidTr="009315A3">
              <w:trPr>
                <w:gridAfter w:val="3"/>
                <w:wAfter w:w="3039" w:type="dxa"/>
                <w:trHeight w:val="255"/>
              </w:trPr>
              <w:tc>
                <w:tcPr>
                  <w:tcW w:w="2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35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390BEC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0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70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3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4629" w:rsidRPr="005724E7" w:rsidRDefault="004A4629" w:rsidP="00673A4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:rsidR="00673A4C" w:rsidRDefault="00673A4C"/>
        </w:tc>
      </w:tr>
    </w:tbl>
    <w:p w:rsidR="005B6DE2" w:rsidRDefault="005B6DE2" w:rsidP="005B6DE2">
      <w:pPr>
        <w:jc w:val="center"/>
        <w:rPr>
          <w:rFonts w:ascii="Times New Roman" w:hAnsi="Times New Roman"/>
          <w:b/>
          <w:sz w:val="28"/>
          <w:szCs w:val="144"/>
          <w:lang w:val="uk-UA"/>
        </w:rPr>
      </w:pPr>
    </w:p>
    <w:p w:rsidR="00673A4C" w:rsidRDefault="00673A4C" w:rsidP="005B6DE2">
      <w:pPr>
        <w:jc w:val="center"/>
        <w:rPr>
          <w:rFonts w:ascii="Times New Roman" w:hAnsi="Times New Roman"/>
          <w:b/>
          <w:sz w:val="28"/>
          <w:szCs w:val="144"/>
          <w:lang w:val="uk-UA"/>
        </w:rPr>
      </w:pPr>
    </w:p>
    <w:p w:rsidR="009315A3" w:rsidRDefault="009315A3" w:rsidP="005B6DE2">
      <w:pPr>
        <w:jc w:val="center"/>
        <w:rPr>
          <w:rFonts w:ascii="Times New Roman" w:hAnsi="Times New Roman"/>
          <w:b/>
          <w:sz w:val="28"/>
          <w:szCs w:val="144"/>
          <w:lang w:val="uk-UA"/>
        </w:rPr>
      </w:pPr>
    </w:p>
    <w:p w:rsidR="00673A4C" w:rsidRPr="009315A3" w:rsidRDefault="009315A3" w:rsidP="009315A3">
      <w:pPr>
        <w:rPr>
          <w:rFonts w:ascii="Times New Roman" w:hAnsi="Times New Roman"/>
          <w:sz w:val="28"/>
          <w:szCs w:val="144"/>
          <w:lang w:val="uk-UA"/>
        </w:rPr>
      </w:pPr>
      <w:r w:rsidRPr="009315A3">
        <w:rPr>
          <w:rFonts w:ascii="Times New Roman" w:hAnsi="Times New Roman"/>
          <w:sz w:val="28"/>
          <w:szCs w:val="144"/>
          <w:lang w:val="uk-UA"/>
        </w:rPr>
        <w:t xml:space="preserve">Секретар міської ради                                            </w:t>
      </w:r>
      <w:r>
        <w:rPr>
          <w:rFonts w:ascii="Times New Roman" w:hAnsi="Times New Roman"/>
          <w:sz w:val="28"/>
          <w:szCs w:val="144"/>
          <w:lang w:val="uk-UA"/>
        </w:rPr>
        <w:t xml:space="preserve">           </w:t>
      </w:r>
      <w:r w:rsidRPr="009315A3">
        <w:rPr>
          <w:rFonts w:ascii="Times New Roman" w:hAnsi="Times New Roman"/>
          <w:sz w:val="28"/>
          <w:szCs w:val="144"/>
          <w:lang w:val="uk-UA"/>
        </w:rPr>
        <w:t xml:space="preserve">    М. Гоцуляк</w:t>
      </w:r>
    </w:p>
    <w:p w:rsidR="00673A4C" w:rsidRDefault="00673A4C" w:rsidP="005B6DE2">
      <w:pPr>
        <w:jc w:val="center"/>
        <w:rPr>
          <w:rFonts w:ascii="Times New Roman" w:hAnsi="Times New Roman"/>
          <w:b/>
          <w:sz w:val="28"/>
          <w:szCs w:val="144"/>
          <w:lang w:val="uk-UA"/>
        </w:rPr>
      </w:pPr>
    </w:p>
    <w:p w:rsidR="00673A4C" w:rsidRDefault="00673A4C" w:rsidP="005B6DE2">
      <w:pPr>
        <w:jc w:val="center"/>
        <w:rPr>
          <w:rFonts w:ascii="Times New Roman" w:hAnsi="Times New Roman"/>
          <w:b/>
          <w:sz w:val="28"/>
          <w:szCs w:val="144"/>
          <w:lang w:val="uk-UA"/>
        </w:rPr>
      </w:pPr>
    </w:p>
    <w:p w:rsidR="00673A4C" w:rsidRDefault="00673A4C" w:rsidP="005B6DE2">
      <w:pPr>
        <w:jc w:val="center"/>
        <w:rPr>
          <w:rFonts w:ascii="Times New Roman" w:hAnsi="Times New Roman"/>
          <w:b/>
          <w:sz w:val="28"/>
          <w:szCs w:val="144"/>
          <w:lang w:val="uk-UA"/>
        </w:rPr>
      </w:pPr>
    </w:p>
    <w:p w:rsidR="00673A4C" w:rsidRDefault="00673A4C" w:rsidP="005B6DE2">
      <w:pPr>
        <w:jc w:val="center"/>
        <w:rPr>
          <w:rFonts w:ascii="Times New Roman" w:hAnsi="Times New Roman"/>
          <w:b/>
          <w:sz w:val="28"/>
          <w:szCs w:val="144"/>
          <w:lang w:val="uk-UA"/>
        </w:rPr>
      </w:pPr>
    </w:p>
    <w:p w:rsidR="00673A4C" w:rsidRDefault="00673A4C" w:rsidP="005B6DE2">
      <w:pPr>
        <w:jc w:val="center"/>
        <w:rPr>
          <w:rFonts w:ascii="Times New Roman" w:hAnsi="Times New Roman"/>
          <w:b/>
          <w:sz w:val="28"/>
          <w:szCs w:val="144"/>
          <w:lang w:val="uk-UA"/>
        </w:rPr>
      </w:pPr>
    </w:p>
    <w:p w:rsidR="00CF3E82" w:rsidRDefault="00CF3E82" w:rsidP="003328D8">
      <w:pPr>
        <w:rPr>
          <w:lang w:val="uk-UA"/>
        </w:rPr>
      </w:pPr>
    </w:p>
    <w:p w:rsidR="00CF3E82" w:rsidRDefault="00CF3E82" w:rsidP="001D5B28">
      <w:pPr>
        <w:jc w:val="right"/>
        <w:rPr>
          <w:lang w:val="uk-UA"/>
        </w:rPr>
      </w:pPr>
    </w:p>
    <w:p w:rsidR="00CF3E82" w:rsidRDefault="00CF3E82" w:rsidP="001D5B28">
      <w:pPr>
        <w:jc w:val="right"/>
        <w:rPr>
          <w:lang w:val="uk-UA"/>
        </w:rPr>
      </w:pPr>
    </w:p>
    <w:p w:rsidR="00CF3E82" w:rsidRDefault="00CF3E82" w:rsidP="001D5B28">
      <w:pPr>
        <w:jc w:val="right"/>
        <w:rPr>
          <w:lang w:val="uk-UA"/>
        </w:rPr>
      </w:pPr>
    </w:p>
    <w:p w:rsidR="00CF3E82" w:rsidRDefault="00CF3E82" w:rsidP="001D5B28">
      <w:pPr>
        <w:jc w:val="right"/>
        <w:rPr>
          <w:lang w:val="uk-UA"/>
        </w:rPr>
      </w:pPr>
    </w:p>
    <w:p w:rsidR="00CF3E82" w:rsidRDefault="00CF3E82" w:rsidP="005B6DE2">
      <w:pPr>
        <w:rPr>
          <w:lang w:val="uk-UA"/>
        </w:rPr>
      </w:pPr>
    </w:p>
    <w:p w:rsidR="00CF3E82" w:rsidRDefault="00CF3E82" w:rsidP="001D5B28">
      <w:pPr>
        <w:jc w:val="right"/>
        <w:rPr>
          <w:lang w:val="uk-UA"/>
        </w:rPr>
      </w:pPr>
    </w:p>
    <w:p w:rsidR="00B2425A" w:rsidRDefault="00B2425A" w:rsidP="001D5B28">
      <w:pPr>
        <w:jc w:val="right"/>
        <w:rPr>
          <w:lang w:val="uk-UA"/>
        </w:rPr>
      </w:pPr>
    </w:p>
    <w:p w:rsidR="00B2425A" w:rsidRDefault="00B2425A" w:rsidP="001D5B28">
      <w:pPr>
        <w:jc w:val="right"/>
        <w:rPr>
          <w:lang w:val="uk-UA"/>
        </w:rPr>
      </w:pPr>
    </w:p>
    <w:p w:rsidR="00B2425A" w:rsidRDefault="00B2425A" w:rsidP="001D5B28">
      <w:pPr>
        <w:jc w:val="right"/>
        <w:rPr>
          <w:lang w:val="uk-UA"/>
        </w:rPr>
      </w:pPr>
    </w:p>
    <w:p w:rsidR="00B2425A" w:rsidRDefault="00B2425A" w:rsidP="001D5B28">
      <w:pPr>
        <w:jc w:val="right"/>
        <w:rPr>
          <w:lang w:val="uk-UA"/>
        </w:rPr>
      </w:pPr>
    </w:p>
    <w:p w:rsidR="00EE7801" w:rsidRDefault="00EE7801" w:rsidP="001D5B28">
      <w:pPr>
        <w:jc w:val="right"/>
        <w:rPr>
          <w:lang w:val="uk-UA"/>
        </w:rPr>
      </w:pPr>
    </w:p>
    <w:p w:rsidR="001D5B28" w:rsidRPr="00BC7A09" w:rsidRDefault="001D5B28" w:rsidP="005B6DE2">
      <w:pPr>
        <w:tabs>
          <w:tab w:val="left" w:pos="284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3328D8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25A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7A09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:rsidR="001D5B28" w:rsidRPr="00BC7A09" w:rsidRDefault="001D5B28" w:rsidP="001D5B28">
      <w:pPr>
        <w:tabs>
          <w:tab w:val="left" w:pos="284"/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C7A0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до рішення 16 </w:t>
      </w:r>
      <w:r w:rsidRPr="00BC7A09">
        <w:rPr>
          <w:rFonts w:ascii="Times New Roman" w:hAnsi="Times New Roman"/>
          <w:sz w:val="28"/>
          <w:szCs w:val="28"/>
          <w:lang w:val="uk-UA"/>
        </w:rPr>
        <w:t>сесії</w:t>
      </w:r>
      <w:r w:rsidRPr="00BC7A09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                      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7 </w:t>
      </w:r>
      <w:r w:rsidRPr="00BC7A09">
        <w:rPr>
          <w:rFonts w:ascii="Times New Roman" w:hAnsi="Times New Roman"/>
          <w:sz w:val="28"/>
          <w:szCs w:val="28"/>
          <w:lang w:val="uk-UA"/>
        </w:rPr>
        <w:t>скликання</w:t>
      </w:r>
    </w:p>
    <w:p w:rsidR="001D5B28" w:rsidRPr="00BC7A09" w:rsidRDefault="001D5B28" w:rsidP="001D5B28">
      <w:pPr>
        <w:tabs>
          <w:tab w:val="left" w:pos="284"/>
          <w:tab w:val="left" w:pos="851"/>
        </w:tabs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від </w:t>
      </w:r>
      <w:r w:rsidR="00284CD6">
        <w:rPr>
          <w:rFonts w:ascii="Times New Roman" w:hAnsi="Times New Roman"/>
          <w:sz w:val="28"/>
          <w:szCs w:val="28"/>
          <w:lang w:val="uk-UA"/>
        </w:rPr>
        <w:t xml:space="preserve">11.08.2017 року </w:t>
      </w:r>
      <w:r>
        <w:rPr>
          <w:rFonts w:ascii="Times New Roman" w:hAnsi="Times New Roman"/>
          <w:sz w:val="28"/>
          <w:szCs w:val="28"/>
          <w:lang w:val="uk-UA"/>
        </w:rPr>
        <w:t>№481</w:t>
      </w:r>
    </w:p>
    <w:p w:rsidR="001D5B28" w:rsidRDefault="001D5B28" w:rsidP="001D5B28">
      <w:pPr>
        <w:pStyle w:val="a3"/>
        <w:rPr>
          <w:rFonts w:ascii="Times New Roman" w:hAnsi="Times New Roman"/>
          <w:b/>
          <w:sz w:val="28"/>
        </w:rPr>
      </w:pPr>
    </w:p>
    <w:p w:rsidR="001D5B28" w:rsidRPr="006A6342" w:rsidRDefault="001D5B28" w:rsidP="001D5B28">
      <w:pPr>
        <w:pStyle w:val="a3"/>
        <w:jc w:val="center"/>
        <w:rPr>
          <w:rFonts w:ascii="Times New Roman" w:hAnsi="Times New Roman"/>
          <w:b/>
          <w:sz w:val="28"/>
        </w:rPr>
      </w:pPr>
      <w:r w:rsidRPr="006A6342">
        <w:rPr>
          <w:rFonts w:ascii="Times New Roman" w:hAnsi="Times New Roman"/>
          <w:b/>
          <w:sz w:val="28"/>
        </w:rPr>
        <w:t>АКТ</w:t>
      </w:r>
    </w:p>
    <w:p w:rsidR="001D5B28" w:rsidRPr="006A6342" w:rsidRDefault="001D5B28" w:rsidP="001D5B28">
      <w:pPr>
        <w:pStyle w:val="a3"/>
        <w:jc w:val="center"/>
        <w:rPr>
          <w:rFonts w:ascii="Times New Roman" w:hAnsi="Times New Roman"/>
          <w:b/>
          <w:sz w:val="28"/>
        </w:rPr>
      </w:pPr>
      <w:r w:rsidRPr="006A6342">
        <w:rPr>
          <w:rFonts w:ascii="Times New Roman" w:hAnsi="Times New Roman"/>
          <w:b/>
          <w:sz w:val="28"/>
        </w:rPr>
        <w:t>ліквідаційної комісії з припинення діяльності</w:t>
      </w:r>
    </w:p>
    <w:p w:rsidR="001D5B28" w:rsidRDefault="001D5B28" w:rsidP="001D5B28">
      <w:pPr>
        <w:pStyle w:val="a3"/>
        <w:jc w:val="center"/>
        <w:rPr>
          <w:rFonts w:ascii="Times New Roman" w:hAnsi="Times New Roman"/>
          <w:b/>
        </w:rPr>
      </w:pPr>
    </w:p>
    <w:p w:rsidR="00B64738" w:rsidRDefault="00B64738" w:rsidP="001D5B28">
      <w:pPr>
        <w:pStyle w:val="a3"/>
        <w:jc w:val="center"/>
        <w:rPr>
          <w:rFonts w:ascii="Times New Roman" w:hAnsi="Times New Roman"/>
          <w:b/>
        </w:rPr>
      </w:pPr>
    </w:p>
    <w:p w:rsidR="001D5B28" w:rsidRPr="006A6342" w:rsidRDefault="001D5B28" w:rsidP="001D5B28">
      <w:pPr>
        <w:pStyle w:val="a3"/>
        <w:rPr>
          <w:rFonts w:ascii="Times New Roman" w:hAnsi="Times New Roman"/>
          <w:sz w:val="28"/>
        </w:rPr>
      </w:pPr>
      <w:r w:rsidRPr="006A6342">
        <w:rPr>
          <w:rFonts w:ascii="Times New Roman" w:hAnsi="Times New Roman"/>
          <w:sz w:val="28"/>
        </w:rPr>
        <w:t xml:space="preserve">м. Могилів – Подільський                                                </w:t>
      </w:r>
      <w:r>
        <w:rPr>
          <w:rFonts w:ascii="Times New Roman" w:hAnsi="Times New Roman"/>
          <w:sz w:val="28"/>
        </w:rPr>
        <w:t xml:space="preserve">      </w:t>
      </w:r>
      <w:r w:rsidR="00B64738">
        <w:rPr>
          <w:rFonts w:ascii="Times New Roman" w:hAnsi="Times New Roman"/>
          <w:sz w:val="28"/>
        </w:rPr>
        <w:t xml:space="preserve">  серпень 2017</w:t>
      </w:r>
      <w:r w:rsidRPr="006A6342">
        <w:rPr>
          <w:rFonts w:ascii="Times New Roman" w:hAnsi="Times New Roman"/>
          <w:sz w:val="28"/>
        </w:rPr>
        <w:t>р.</w:t>
      </w:r>
    </w:p>
    <w:p w:rsidR="001D5B28" w:rsidRPr="00F73616" w:rsidRDefault="001D5B28" w:rsidP="001D5B28">
      <w:pPr>
        <w:pStyle w:val="a3"/>
        <w:rPr>
          <w:rFonts w:ascii="Times New Roman" w:hAnsi="Times New Roman"/>
          <w:sz w:val="28"/>
          <w:szCs w:val="28"/>
        </w:rPr>
      </w:pPr>
    </w:p>
    <w:p w:rsidR="001D5B28" w:rsidRDefault="001D5B28" w:rsidP="001D5B28">
      <w:pPr>
        <w:pStyle w:val="a3"/>
        <w:rPr>
          <w:rFonts w:ascii="Times New Roman" w:hAnsi="Times New Roman"/>
          <w:sz w:val="28"/>
          <w:szCs w:val="28"/>
        </w:rPr>
      </w:pPr>
      <w:r w:rsidRPr="00F73616">
        <w:rPr>
          <w:rFonts w:ascii="Times New Roman" w:hAnsi="Times New Roman"/>
          <w:sz w:val="28"/>
          <w:szCs w:val="28"/>
        </w:rPr>
        <w:tab/>
        <w:t xml:space="preserve">На виконання рішення 12 сесії Могилів – Подільської міської ради </w:t>
      </w:r>
    </w:p>
    <w:p w:rsidR="001D5B28" w:rsidRPr="00F73616" w:rsidRDefault="00B64738" w:rsidP="001D5B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скликання від 20.01.2017</w:t>
      </w:r>
      <w:r w:rsidR="001D5B28" w:rsidRPr="00F73616">
        <w:rPr>
          <w:rFonts w:ascii="Times New Roman" w:hAnsi="Times New Roman"/>
          <w:sz w:val="28"/>
          <w:szCs w:val="28"/>
        </w:rPr>
        <w:t>р. №371 «Про внесення змін до структури, чисельності та штатного розпису апарату міської ради та виконкому, управлінь, відділів та служб міської ради», створено ліквідаційну комісію по ліквідації Могилів – Подільського міського центру соціальних служб для сім’ї, дітей та молоді (Код ЄДРПОУ 21728065, місцезнаходження юридичної особи: 24000, Вінницька область, м. Могилів – Подільський, площа Шевченка, 6/16)</w:t>
      </w:r>
      <w:r w:rsidR="001D5B28">
        <w:rPr>
          <w:rFonts w:ascii="Times New Roman" w:hAnsi="Times New Roman"/>
          <w:sz w:val="28"/>
          <w:szCs w:val="28"/>
        </w:rPr>
        <w:t>,</w:t>
      </w:r>
    </w:p>
    <w:p w:rsidR="001D5B28" w:rsidRPr="00F73616" w:rsidRDefault="001D5B28" w:rsidP="001D5B28">
      <w:pPr>
        <w:pStyle w:val="a3"/>
        <w:ind w:firstLine="720"/>
        <w:rPr>
          <w:rFonts w:ascii="Times New Roman" w:hAnsi="Times New Roman"/>
          <w:b/>
          <w:sz w:val="28"/>
          <w:szCs w:val="28"/>
        </w:rPr>
      </w:pPr>
      <w:r w:rsidRPr="00F73616">
        <w:rPr>
          <w:rFonts w:ascii="Times New Roman" w:hAnsi="Times New Roman"/>
          <w:b/>
          <w:sz w:val="28"/>
          <w:szCs w:val="28"/>
        </w:rPr>
        <w:t>у складі:</w:t>
      </w:r>
    </w:p>
    <w:p w:rsidR="001D5B28" w:rsidRDefault="001D5B28" w:rsidP="001D5B28">
      <w:pPr>
        <w:pStyle w:val="a3"/>
        <w:rPr>
          <w:rFonts w:ascii="Times New Roman" w:hAnsi="Times New Roman"/>
          <w:sz w:val="28"/>
          <w:szCs w:val="28"/>
        </w:rPr>
      </w:pPr>
      <w:r w:rsidRPr="00F73616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616">
        <w:rPr>
          <w:rFonts w:ascii="Times New Roman" w:hAnsi="Times New Roman"/>
          <w:sz w:val="28"/>
          <w:szCs w:val="28"/>
        </w:rPr>
        <w:t>Криган В.І.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73616">
        <w:rPr>
          <w:rFonts w:ascii="Times New Roman" w:hAnsi="Times New Roman"/>
          <w:sz w:val="28"/>
          <w:szCs w:val="28"/>
        </w:rPr>
        <w:t xml:space="preserve"> – заступник міського голови з питань діяльності </w:t>
      </w:r>
    </w:p>
    <w:p w:rsidR="001D5B28" w:rsidRDefault="001D5B28" w:rsidP="001D5B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73616">
        <w:rPr>
          <w:rFonts w:ascii="Times New Roman" w:hAnsi="Times New Roman"/>
          <w:sz w:val="28"/>
          <w:szCs w:val="28"/>
        </w:rPr>
        <w:t xml:space="preserve">виконавчих органів, </w:t>
      </w:r>
      <w:r w:rsidRPr="00946AD6">
        <w:rPr>
          <w:rFonts w:ascii="Times New Roman" w:hAnsi="Times New Roman"/>
          <w:b/>
          <w:i/>
          <w:sz w:val="28"/>
          <w:szCs w:val="28"/>
        </w:rPr>
        <w:t>голова комісії</w:t>
      </w:r>
      <w:r w:rsidRPr="00F73616">
        <w:rPr>
          <w:rFonts w:ascii="Times New Roman" w:hAnsi="Times New Roman"/>
          <w:sz w:val="28"/>
          <w:szCs w:val="28"/>
        </w:rPr>
        <w:t xml:space="preserve"> (код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5B28" w:rsidRPr="00F73616" w:rsidRDefault="001D5B28" w:rsidP="001D5B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32D90">
        <w:rPr>
          <w:rFonts w:ascii="Times New Roman" w:hAnsi="Times New Roman"/>
          <w:sz w:val="28"/>
          <w:szCs w:val="28"/>
        </w:rPr>
        <w:t>_______________</w:t>
      </w:r>
      <w:r w:rsidRPr="00F73616">
        <w:rPr>
          <w:rFonts w:ascii="Times New Roman" w:hAnsi="Times New Roman"/>
          <w:sz w:val="28"/>
          <w:szCs w:val="28"/>
        </w:rPr>
        <w:t>).</w:t>
      </w:r>
    </w:p>
    <w:p w:rsidR="001D5B28" w:rsidRDefault="001D5B28" w:rsidP="001D5B28">
      <w:pPr>
        <w:pStyle w:val="a3"/>
        <w:rPr>
          <w:rFonts w:ascii="Times New Roman" w:hAnsi="Times New Roman"/>
          <w:sz w:val="28"/>
          <w:szCs w:val="28"/>
        </w:rPr>
      </w:pPr>
      <w:r w:rsidRPr="00F73616">
        <w:rPr>
          <w:rFonts w:ascii="Times New Roman" w:hAnsi="Times New Roman"/>
          <w:sz w:val="28"/>
          <w:szCs w:val="28"/>
        </w:rPr>
        <w:tab/>
        <w:t xml:space="preserve">2. Німченко І.А.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73616">
        <w:rPr>
          <w:rFonts w:ascii="Times New Roman" w:hAnsi="Times New Roman"/>
          <w:sz w:val="28"/>
          <w:szCs w:val="28"/>
        </w:rPr>
        <w:t xml:space="preserve">– начальник відділу організаційно – кадрової роботи </w:t>
      </w:r>
    </w:p>
    <w:p w:rsidR="001D5B28" w:rsidRPr="00946AD6" w:rsidRDefault="001D5B28" w:rsidP="001D5B28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64738">
        <w:rPr>
          <w:rFonts w:ascii="Times New Roman" w:hAnsi="Times New Roman"/>
          <w:sz w:val="28"/>
          <w:szCs w:val="28"/>
        </w:rPr>
        <w:t>а</w:t>
      </w:r>
      <w:r w:rsidRPr="00F73616">
        <w:rPr>
          <w:rFonts w:ascii="Times New Roman" w:hAnsi="Times New Roman"/>
          <w:sz w:val="28"/>
          <w:szCs w:val="28"/>
        </w:rPr>
        <w:t>парату</w:t>
      </w:r>
      <w:r w:rsidR="00B64738">
        <w:rPr>
          <w:rFonts w:ascii="Times New Roman" w:hAnsi="Times New Roman"/>
          <w:sz w:val="28"/>
          <w:szCs w:val="28"/>
        </w:rPr>
        <w:t xml:space="preserve"> </w:t>
      </w:r>
      <w:r w:rsidRPr="00F73616">
        <w:rPr>
          <w:rFonts w:ascii="Times New Roman" w:hAnsi="Times New Roman"/>
          <w:sz w:val="28"/>
          <w:szCs w:val="28"/>
        </w:rPr>
        <w:t xml:space="preserve">міської ради та виконкому, </w:t>
      </w:r>
      <w:r w:rsidRPr="00946AD6">
        <w:rPr>
          <w:rFonts w:ascii="Times New Roman" w:hAnsi="Times New Roman"/>
          <w:b/>
          <w:i/>
          <w:sz w:val="28"/>
          <w:szCs w:val="28"/>
        </w:rPr>
        <w:t xml:space="preserve">заступник </w:t>
      </w:r>
    </w:p>
    <w:p w:rsidR="001D5B28" w:rsidRPr="00F73616" w:rsidRDefault="001D5B28" w:rsidP="001D5B28">
      <w:pPr>
        <w:pStyle w:val="a3"/>
        <w:rPr>
          <w:rFonts w:ascii="Times New Roman" w:hAnsi="Times New Roman"/>
          <w:sz w:val="28"/>
          <w:szCs w:val="28"/>
        </w:rPr>
      </w:pPr>
      <w:r w:rsidRPr="00946AD6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голови комісії</w:t>
      </w:r>
      <w:r w:rsidRPr="00F73616">
        <w:rPr>
          <w:rFonts w:ascii="Times New Roman" w:hAnsi="Times New Roman"/>
          <w:sz w:val="28"/>
          <w:szCs w:val="28"/>
        </w:rPr>
        <w:t xml:space="preserve"> (код </w:t>
      </w:r>
      <w:r w:rsidR="00B32D90">
        <w:rPr>
          <w:rFonts w:ascii="Times New Roman" w:hAnsi="Times New Roman"/>
          <w:sz w:val="28"/>
          <w:szCs w:val="28"/>
        </w:rPr>
        <w:t>_______________</w:t>
      </w:r>
      <w:r w:rsidRPr="00F73616">
        <w:rPr>
          <w:rFonts w:ascii="Times New Roman" w:hAnsi="Times New Roman"/>
          <w:sz w:val="28"/>
          <w:szCs w:val="28"/>
        </w:rPr>
        <w:t>).</w:t>
      </w:r>
    </w:p>
    <w:p w:rsidR="001D5B28" w:rsidRDefault="001D5B28" w:rsidP="001D5B28">
      <w:pPr>
        <w:pStyle w:val="a3"/>
        <w:rPr>
          <w:rFonts w:ascii="Times New Roman" w:hAnsi="Times New Roman"/>
          <w:sz w:val="28"/>
          <w:szCs w:val="28"/>
        </w:rPr>
      </w:pPr>
      <w:r w:rsidRPr="00F73616">
        <w:rPr>
          <w:rFonts w:ascii="Times New Roman" w:hAnsi="Times New Roman"/>
          <w:sz w:val="28"/>
          <w:szCs w:val="28"/>
        </w:rPr>
        <w:tab/>
        <w:t xml:space="preserve">3. Мединська О.Г. – головний спеціаліст юридичного відділу апарату </w:t>
      </w:r>
    </w:p>
    <w:p w:rsidR="001D5B28" w:rsidRDefault="001D5B28" w:rsidP="001D5B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73616">
        <w:rPr>
          <w:rFonts w:ascii="Times New Roman" w:hAnsi="Times New Roman"/>
          <w:sz w:val="28"/>
          <w:szCs w:val="28"/>
        </w:rPr>
        <w:t xml:space="preserve">міської ради та виконкому, </w:t>
      </w:r>
      <w:r w:rsidRPr="00946AD6">
        <w:rPr>
          <w:rFonts w:ascii="Times New Roman" w:hAnsi="Times New Roman"/>
          <w:b/>
          <w:i/>
          <w:sz w:val="28"/>
          <w:szCs w:val="28"/>
        </w:rPr>
        <w:t>секретар комісії</w:t>
      </w:r>
      <w:r w:rsidRPr="00F73616">
        <w:rPr>
          <w:rFonts w:ascii="Times New Roman" w:hAnsi="Times New Roman"/>
          <w:sz w:val="28"/>
          <w:szCs w:val="28"/>
        </w:rPr>
        <w:t xml:space="preserve"> </w:t>
      </w:r>
    </w:p>
    <w:p w:rsidR="001D5B28" w:rsidRDefault="001D5B28" w:rsidP="001D5B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73616">
        <w:rPr>
          <w:rFonts w:ascii="Times New Roman" w:hAnsi="Times New Roman"/>
          <w:sz w:val="28"/>
          <w:szCs w:val="28"/>
        </w:rPr>
        <w:t xml:space="preserve">(код </w:t>
      </w:r>
      <w:r w:rsidR="00B32D90">
        <w:rPr>
          <w:rFonts w:ascii="Times New Roman" w:hAnsi="Times New Roman"/>
          <w:sz w:val="28"/>
          <w:szCs w:val="28"/>
        </w:rPr>
        <w:t>________________</w:t>
      </w:r>
      <w:r w:rsidRPr="00F73616">
        <w:rPr>
          <w:rFonts w:ascii="Times New Roman" w:hAnsi="Times New Roman"/>
          <w:sz w:val="28"/>
          <w:szCs w:val="28"/>
        </w:rPr>
        <w:t>).</w:t>
      </w:r>
    </w:p>
    <w:p w:rsidR="001D5B28" w:rsidRPr="00946AD6" w:rsidRDefault="001D5B28" w:rsidP="001D5B28">
      <w:pPr>
        <w:pStyle w:val="a3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46AD6">
        <w:rPr>
          <w:rFonts w:ascii="Times New Roman" w:hAnsi="Times New Roman"/>
          <w:b/>
          <w:i/>
          <w:sz w:val="28"/>
          <w:szCs w:val="28"/>
        </w:rPr>
        <w:t>Члени комісії:</w:t>
      </w:r>
    </w:p>
    <w:p w:rsidR="001D5B28" w:rsidRDefault="001D5B28" w:rsidP="001D5B28">
      <w:pPr>
        <w:pStyle w:val="a3"/>
        <w:rPr>
          <w:rFonts w:ascii="Times New Roman" w:hAnsi="Times New Roman"/>
          <w:sz w:val="28"/>
          <w:szCs w:val="28"/>
        </w:rPr>
      </w:pPr>
      <w:r w:rsidRPr="00F73616">
        <w:rPr>
          <w:rFonts w:ascii="Times New Roman" w:hAnsi="Times New Roman"/>
          <w:b/>
          <w:sz w:val="28"/>
          <w:szCs w:val="28"/>
        </w:rPr>
        <w:tab/>
      </w:r>
      <w:r w:rsidRPr="00F73616">
        <w:rPr>
          <w:rFonts w:ascii="Times New Roman" w:hAnsi="Times New Roman"/>
          <w:sz w:val="28"/>
          <w:szCs w:val="28"/>
        </w:rPr>
        <w:t>4. Вацак О.О.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73616">
        <w:rPr>
          <w:rFonts w:ascii="Times New Roman" w:hAnsi="Times New Roman"/>
          <w:sz w:val="28"/>
          <w:szCs w:val="28"/>
        </w:rPr>
        <w:t xml:space="preserve">– начальник відділу бухгалтерського обліку та </w:t>
      </w:r>
    </w:p>
    <w:p w:rsidR="001D5B28" w:rsidRDefault="001D5B28" w:rsidP="001D5B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73616">
        <w:rPr>
          <w:rFonts w:ascii="Times New Roman" w:hAnsi="Times New Roman"/>
          <w:sz w:val="28"/>
          <w:szCs w:val="28"/>
        </w:rPr>
        <w:t xml:space="preserve">звітності, головний бухгалтер фінансового </w:t>
      </w:r>
    </w:p>
    <w:p w:rsidR="001D5B28" w:rsidRPr="00F73616" w:rsidRDefault="001D5B28" w:rsidP="001D5B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73616">
        <w:rPr>
          <w:rFonts w:ascii="Times New Roman" w:hAnsi="Times New Roman"/>
          <w:sz w:val="28"/>
          <w:szCs w:val="28"/>
        </w:rPr>
        <w:t xml:space="preserve">управління міської ради (код </w:t>
      </w:r>
      <w:r w:rsidR="00B32D90">
        <w:rPr>
          <w:rFonts w:ascii="Times New Roman" w:hAnsi="Times New Roman"/>
          <w:sz w:val="28"/>
          <w:szCs w:val="28"/>
        </w:rPr>
        <w:t>______________</w:t>
      </w:r>
      <w:r w:rsidRPr="00F73616">
        <w:rPr>
          <w:rFonts w:ascii="Times New Roman" w:hAnsi="Times New Roman"/>
          <w:sz w:val="28"/>
          <w:szCs w:val="28"/>
        </w:rPr>
        <w:t>).</w:t>
      </w:r>
    </w:p>
    <w:p w:rsidR="001D5B28" w:rsidRDefault="001D5B28" w:rsidP="001D5B28">
      <w:pPr>
        <w:pStyle w:val="a3"/>
        <w:rPr>
          <w:rFonts w:ascii="Times New Roman" w:hAnsi="Times New Roman"/>
          <w:sz w:val="28"/>
          <w:szCs w:val="28"/>
        </w:rPr>
      </w:pPr>
      <w:r w:rsidRPr="00F73616">
        <w:rPr>
          <w:rFonts w:ascii="Times New Roman" w:hAnsi="Times New Roman"/>
          <w:sz w:val="28"/>
          <w:szCs w:val="28"/>
        </w:rPr>
        <w:tab/>
        <w:t>5. Микитин В.І.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73616">
        <w:rPr>
          <w:rFonts w:ascii="Times New Roman" w:hAnsi="Times New Roman"/>
          <w:sz w:val="28"/>
          <w:szCs w:val="28"/>
        </w:rPr>
        <w:t xml:space="preserve"> – начальник загального відділу апарату міської ради </w:t>
      </w:r>
    </w:p>
    <w:p w:rsidR="001D5B28" w:rsidRPr="00F73616" w:rsidRDefault="001D5B28" w:rsidP="001D5B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73616">
        <w:rPr>
          <w:rFonts w:ascii="Times New Roman" w:hAnsi="Times New Roman"/>
          <w:sz w:val="28"/>
          <w:szCs w:val="28"/>
        </w:rPr>
        <w:t xml:space="preserve">та виконкому (код </w:t>
      </w:r>
      <w:r w:rsidR="00B32D90">
        <w:rPr>
          <w:rFonts w:ascii="Times New Roman" w:hAnsi="Times New Roman"/>
          <w:sz w:val="28"/>
          <w:szCs w:val="28"/>
        </w:rPr>
        <w:t>___________________</w:t>
      </w:r>
      <w:r w:rsidRPr="00F73616">
        <w:rPr>
          <w:rFonts w:ascii="Times New Roman" w:hAnsi="Times New Roman"/>
          <w:sz w:val="28"/>
          <w:szCs w:val="28"/>
        </w:rPr>
        <w:t>).</w:t>
      </w:r>
    </w:p>
    <w:p w:rsidR="001D5B28" w:rsidRDefault="001D5B28" w:rsidP="001D5B28">
      <w:pPr>
        <w:pStyle w:val="a3"/>
        <w:rPr>
          <w:rFonts w:ascii="Times New Roman" w:hAnsi="Times New Roman"/>
          <w:sz w:val="28"/>
          <w:szCs w:val="28"/>
        </w:rPr>
      </w:pPr>
      <w:r w:rsidRPr="00F73616">
        <w:rPr>
          <w:rFonts w:ascii="Times New Roman" w:hAnsi="Times New Roman"/>
          <w:sz w:val="28"/>
          <w:szCs w:val="28"/>
        </w:rPr>
        <w:tab/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616">
        <w:rPr>
          <w:rFonts w:ascii="Times New Roman" w:hAnsi="Times New Roman"/>
          <w:sz w:val="28"/>
          <w:szCs w:val="28"/>
        </w:rPr>
        <w:t>Сувалова Л.А.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736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616">
        <w:rPr>
          <w:rFonts w:ascii="Times New Roman" w:hAnsi="Times New Roman"/>
          <w:sz w:val="28"/>
          <w:szCs w:val="28"/>
        </w:rPr>
        <w:t xml:space="preserve">– директор Могилів – Подільського міського центру </w:t>
      </w:r>
    </w:p>
    <w:p w:rsidR="001D5B28" w:rsidRDefault="001D5B28" w:rsidP="001D5B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73616">
        <w:rPr>
          <w:rFonts w:ascii="Times New Roman" w:hAnsi="Times New Roman"/>
          <w:sz w:val="28"/>
          <w:szCs w:val="28"/>
        </w:rPr>
        <w:t xml:space="preserve">соціальних служб для сім’ї, дітей та молоді (код </w:t>
      </w:r>
    </w:p>
    <w:p w:rsidR="001D5B28" w:rsidRPr="006A6588" w:rsidRDefault="001D5B28" w:rsidP="001D5B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32D90">
        <w:rPr>
          <w:rFonts w:ascii="Times New Roman" w:hAnsi="Times New Roman"/>
          <w:sz w:val="28"/>
          <w:szCs w:val="28"/>
        </w:rPr>
        <w:t>________________</w:t>
      </w:r>
      <w:r w:rsidRPr="006A6588">
        <w:rPr>
          <w:rFonts w:ascii="Times New Roman" w:hAnsi="Times New Roman"/>
          <w:sz w:val="28"/>
          <w:szCs w:val="28"/>
        </w:rPr>
        <w:t xml:space="preserve">) – </w:t>
      </w:r>
      <w:r w:rsidRPr="006A6588">
        <w:rPr>
          <w:rFonts w:ascii="Times New Roman" w:hAnsi="Times New Roman"/>
          <w:i/>
          <w:sz w:val="28"/>
          <w:szCs w:val="28"/>
        </w:rPr>
        <w:t>вибула.</w:t>
      </w:r>
    </w:p>
    <w:p w:rsidR="001D5B28" w:rsidRDefault="001D5B28" w:rsidP="001D5B28">
      <w:pPr>
        <w:pStyle w:val="a3"/>
        <w:rPr>
          <w:rFonts w:ascii="Times New Roman" w:hAnsi="Times New Roman"/>
          <w:sz w:val="28"/>
          <w:szCs w:val="28"/>
        </w:rPr>
      </w:pPr>
      <w:r w:rsidRPr="006A6588">
        <w:rPr>
          <w:rFonts w:ascii="Times New Roman" w:hAnsi="Times New Roman"/>
          <w:sz w:val="28"/>
          <w:szCs w:val="28"/>
        </w:rPr>
        <w:tab/>
        <w:t xml:space="preserve">7. Мельник І.Я.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A6588">
        <w:rPr>
          <w:rFonts w:ascii="Times New Roman" w:hAnsi="Times New Roman"/>
          <w:sz w:val="28"/>
          <w:szCs w:val="28"/>
        </w:rPr>
        <w:t xml:space="preserve">– фахівець із соціальної роботи, в.о. головного </w:t>
      </w:r>
    </w:p>
    <w:p w:rsidR="001D5B28" w:rsidRDefault="001D5B28" w:rsidP="001D5B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6A6588">
        <w:rPr>
          <w:rFonts w:ascii="Times New Roman" w:hAnsi="Times New Roman"/>
          <w:sz w:val="28"/>
          <w:szCs w:val="28"/>
        </w:rPr>
        <w:t xml:space="preserve">бухгалтера Могилів – Подільського міського </w:t>
      </w:r>
    </w:p>
    <w:p w:rsidR="001D5B28" w:rsidRDefault="001D5B28" w:rsidP="001D5B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6A6588">
        <w:rPr>
          <w:rFonts w:ascii="Times New Roman" w:hAnsi="Times New Roman"/>
          <w:sz w:val="28"/>
          <w:szCs w:val="28"/>
        </w:rPr>
        <w:t xml:space="preserve">центру соціальних служб для сім’ї, дітей та молоді </w:t>
      </w:r>
    </w:p>
    <w:p w:rsidR="001D5B28" w:rsidRPr="00946AD6" w:rsidRDefault="001D5B28" w:rsidP="001D5B28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6A6588">
        <w:rPr>
          <w:rFonts w:ascii="Times New Roman" w:hAnsi="Times New Roman"/>
          <w:sz w:val="28"/>
          <w:szCs w:val="28"/>
        </w:rPr>
        <w:t xml:space="preserve">(код </w:t>
      </w:r>
      <w:r w:rsidR="00B32D90">
        <w:rPr>
          <w:rFonts w:ascii="Times New Roman" w:hAnsi="Times New Roman"/>
          <w:sz w:val="28"/>
          <w:szCs w:val="28"/>
        </w:rPr>
        <w:t>________________</w:t>
      </w:r>
      <w:r w:rsidRPr="006A6588">
        <w:rPr>
          <w:rFonts w:ascii="Times New Roman" w:hAnsi="Times New Roman"/>
          <w:sz w:val="28"/>
          <w:szCs w:val="28"/>
        </w:rPr>
        <w:t xml:space="preserve">4) – </w:t>
      </w:r>
      <w:r w:rsidRPr="006A6588">
        <w:rPr>
          <w:rFonts w:ascii="Times New Roman" w:hAnsi="Times New Roman"/>
          <w:i/>
          <w:sz w:val="28"/>
          <w:szCs w:val="28"/>
        </w:rPr>
        <w:t>вибула.</w:t>
      </w:r>
    </w:p>
    <w:p w:rsidR="001D5B28" w:rsidRDefault="001D5B28" w:rsidP="001D5B28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6A6588">
        <w:rPr>
          <w:rFonts w:ascii="Times New Roman" w:hAnsi="Times New Roman"/>
          <w:sz w:val="28"/>
          <w:szCs w:val="28"/>
        </w:rPr>
        <w:t>8. Куйбіда М.В.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14589">
        <w:rPr>
          <w:rFonts w:ascii="Times New Roman" w:hAnsi="Times New Roman"/>
          <w:sz w:val="28"/>
          <w:szCs w:val="28"/>
        </w:rPr>
        <w:t xml:space="preserve"> </w:t>
      </w:r>
      <w:r w:rsidRPr="006A6588">
        <w:rPr>
          <w:rFonts w:ascii="Times New Roman" w:hAnsi="Times New Roman"/>
          <w:sz w:val="28"/>
          <w:szCs w:val="28"/>
        </w:rPr>
        <w:t xml:space="preserve">– начальник відділу бухгалтерського обліку та </w:t>
      </w:r>
    </w:p>
    <w:p w:rsidR="00514589" w:rsidRDefault="001D5B28" w:rsidP="00514589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14589">
        <w:rPr>
          <w:rFonts w:ascii="Times New Roman" w:hAnsi="Times New Roman"/>
          <w:sz w:val="28"/>
          <w:szCs w:val="28"/>
        </w:rPr>
        <w:t xml:space="preserve"> </w:t>
      </w:r>
      <w:r w:rsidRPr="006A6588">
        <w:rPr>
          <w:rFonts w:ascii="Times New Roman" w:hAnsi="Times New Roman"/>
          <w:sz w:val="28"/>
          <w:szCs w:val="28"/>
        </w:rPr>
        <w:t xml:space="preserve">звітності, головний бухгалтер апарату міської </w:t>
      </w:r>
    </w:p>
    <w:p w:rsidR="001D5B28" w:rsidRPr="006A6588" w:rsidRDefault="00514589" w:rsidP="00514589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D5B28" w:rsidRPr="006A6588">
        <w:rPr>
          <w:rFonts w:ascii="Times New Roman" w:hAnsi="Times New Roman"/>
          <w:sz w:val="28"/>
          <w:szCs w:val="28"/>
        </w:rPr>
        <w:t xml:space="preserve">ради та виконкому (код </w:t>
      </w:r>
      <w:r w:rsidR="00B32D90">
        <w:rPr>
          <w:rFonts w:ascii="Times New Roman" w:hAnsi="Times New Roman"/>
          <w:sz w:val="28"/>
          <w:szCs w:val="28"/>
        </w:rPr>
        <w:t>________________</w:t>
      </w:r>
      <w:r w:rsidR="001D5B28" w:rsidRPr="006A6588">
        <w:rPr>
          <w:rFonts w:ascii="Times New Roman" w:hAnsi="Times New Roman"/>
          <w:sz w:val="28"/>
          <w:szCs w:val="28"/>
        </w:rPr>
        <w:t>).</w:t>
      </w:r>
    </w:p>
    <w:p w:rsidR="001D5B28" w:rsidRPr="00F73616" w:rsidRDefault="001D5B28" w:rsidP="001D5B28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F73616">
        <w:rPr>
          <w:rFonts w:ascii="Times New Roman" w:hAnsi="Times New Roman"/>
          <w:sz w:val="28"/>
          <w:szCs w:val="28"/>
        </w:rPr>
        <w:lastRenderedPageBreak/>
        <w:t>Ліквідаційною комісією проведена робота по ліквідації Могилів – Подільcького міського центру соціальних служб для сім’ї, дітей та молоді, а саме:</w:t>
      </w:r>
    </w:p>
    <w:p w:rsidR="001D5B28" w:rsidRPr="00F73616" w:rsidRDefault="001D5B28" w:rsidP="001D5B2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73616">
        <w:rPr>
          <w:rFonts w:ascii="Times New Roman" w:hAnsi="Times New Roman"/>
          <w:sz w:val="28"/>
          <w:szCs w:val="28"/>
        </w:rPr>
        <w:t>Опубліковане оголошення в місцевій газеті «Краяни» про ліквідацію Могилів – Поділь</w:t>
      </w:r>
      <w:r w:rsidRPr="00F73616">
        <w:rPr>
          <w:rFonts w:ascii="Times New Roman" w:hAnsi="Times New Roman"/>
          <w:sz w:val="28"/>
          <w:szCs w:val="28"/>
          <w:lang w:val="en-US"/>
        </w:rPr>
        <w:t>c</w:t>
      </w:r>
      <w:r w:rsidRPr="00F73616">
        <w:rPr>
          <w:rFonts w:ascii="Times New Roman" w:hAnsi="Times New Roman"/>
          <w:sz w:val="28"/>
          <w:szCs w:val="28"/>
        </w:rPr>
        <w:t>ького міського центру соціальних служб для сім’ї, дітей та молоді.</w:t>
      </w:r>
    </w:p>
    <w:p w:rsidR="001D5B28" w:rsidRPr="00F73616" w:rsidRDefault="001D5B28" w:rsidP="001D5B2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73616">
        <w:rPr>
          <w:rFonts w:ascii="Times New Roman" w:hAnsi="Times New Roman"/>
          <w:sz w:val="28"/>
          <w:szCs w:val="28"/>
        </w:rPr>
        <w:t>Повідомлено Могилів – Подільську об</w:t>
      </w:r>
      <w:r w:rsidRPr="00F73616">
        <w:rPr>
          <w:rFonts w:ascii="Times New Roman" w:hAnsi="Times New Roman"/>
          <w:sz w:val="28"/>
          <w:szCs w:val="28"/>
          <w:lang w:val="ru-RU"/>
        </w:rPr>
        <w:t>’</w:t>
      </w:r>
      <w:r w:rsidRPr="00F73616">
        <w:rPr>
          <w:rFonts w:ascii="Times New Roman" w:hAnsi="Times New Roman"/>
          <w:sz w:val="28"/>
          <w:szCs w:val="28"/>
        </w:rPr>
        <w:t>єднану</w:t>
      </w:r>
      <w:r w:rsidR="00A223E9">
        <w:rPr>
          <w:rFonts w:ascii="Times New Roman" w:hAnsi="Times New Roman"/>
          <w:sz w:val="28"/>
          <w:szCs w:val="28"/>
        </w:rPr>
        <w:t xml:space="preserve"> </w:t>
      </w:r>
      <w:r w:rsidRPr="00F73616">
        <w:rPr>
          <w:rFonts w:ascii="Times New Roman" w:hAnsi="Times New Roman"/>
          <w:sz w:val="28"/>
          <w:szCs w:val="28"/>
        </w:rPr>
        <w:t>державну податкову інспекцію Головного управління ДФС у Вінницькій області про ліквідацію Могилів – Поділь</w:t>
      </w:r>
      <w:r w:rsidRPr="00F73616">
        <w:rPr>
          <w:rFonts w:ascii="Times New Roman" w:hAnsi="Times New Roman"/>
          <w:sz w:val="28"/>
          <w:szCs w:val="28"/>
          <w:lang w:val="en-US"/>
        </w:rPr>
        <w:t>c</w:t>
      </w:r>
      <w:r w:rsidRPr="00F73616">
        <w:rPr>
          <w:rFonts w:ascii="Times New Roman" w:hAnsi="Times New Roman"/>
          <w:sz w:val="28"/>
          <w:szCs w:val="28"/>
        </w:rPr>
        <w:t>ького міського центру соціальних служб для сім’ї, дітей та молоді та проведено нею позапланову перевірку вищезазначеного центр з питань дотримання вимог податкового законодавства, валютного та іншого законодавства за період з 01.01.2014 року по 10.05.2017 р</w:t>
      </w:r>
      <w:r w:rsidR="00A223E9">
        <w:rPr>
          <w:rFonts w:ascii="Times New Roman" w:hAnsi="Times New Roman"/>
          <w:sz w:val="28"/>
          <w:szCs w:val="28"/>
        </w:rPr>
        <w:t>оку</w:t>
      </w:r>
      <w:r w:rsidRPr="00F73616">
        <w:rPr>
          <w:rFonts w:ascii="Times New Roman" w:hAnsi="Times New Roman"/>
          <w:sz w:val="28"/>
          <w:szCs w:val="28"/>
        </w:rPr>
        <w:t>. Висновком даного акту підтверджено відсутність порушень із вищезазначених пи</w:t>
      </w:r>
      <w:r>
        <w:rPr>
          <w:rFonts w:ascii="Times New Roman" w:hAnsi="Times New Roman"/>
          <w:sz w:val="28"/>
          <w:szCs w:val="28"/>
        </w:rPr>
        <w:t xml:space="preserve">тань, отримано довідку форми № </w:t>
      </w:r>
      <w:r w:rsidRPr="00F73616">
        <w:rPr>
          <w:rFonts w:ascii="Times New Roman" w:hAnsi="Times New Roman"/>
          <w:sz w:val="28"/>
          <w:szCs w:val="28"/>
        </w:rPr>
        <w:t>30 - ОПП:</w:t>
      </w:r>
    </w:p>
    <w:p w:rsidR="001D5B28" w:rsidRDefault="001D5B28" w:rsidP="001D5B28">
      <w:pPr>
        <w:pStyle w:val="a3"/>
        <w:ind w:left="10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3616">
        <w:rPr>
          <w:rFonts w:ascii="Times New Roman" w:hAnsi="Times New Roman"/>
          <w:sz w:val="28"/>
          <w:szCs w:val="28"/>
        </w:rPr>
        <w:t xml:space="preserve">№ 32/17-00 від 01.08.2017 р. «Відомості про відсутність (наявність) </w:t>
      </w:r>
    </w:p>
    <w:p w:rsidR="001D5B28" w:rsidRPr="00F73616" w:rsidRDefault="001D5B28" w:rsidP="001D5B28">
      <w:pPr>
        <w:pStyle w:val="a3"/>
        <w:ind w:left="10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73616">
        <w:rPr>
          <w:rFonts w:ascii="Times New Roman" w:hAnsi="Times New Roman"/>
          <w:sz w:val="28"/>
          <w:szCs w:val="28"/>
        </w:rPr>
        <w:t>заборгованості зі сплати податків і зборів».</w:t>
      </w:r>
    </w:p>
    <w:p w:rsidR="001D5B28" w:rsidRDefault="001D5B28" w:rsidP="001D5B28">
      <w:pPr>
        <w:pStyle w:val="a3"/>
        <w:ind w:left="10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73616">
        <w:rPr>
          <w:rFonts w:ascii="Times New Roman" w:hAnsi="Times New Roman"/>
          <w:sz w:val="28"/>
          <w:szCs w:val="28"/>
        </w:rPr>
        <w:t xml:space="preserve">№ 33/17-00 від 01.08.2017 р. «Відомості про відсутність (наявність </w:t>
      </w:r>
    </w:p>
    <w:p w:rsidR="001D5B28" w:rsidRPr="00F73616" w:rsidRDefault="001D5B28" w:rsidP="001D5B28">
      <w:pPr>
        <w:pStyle w:val="a3"/>
        <w:ind w:left="10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73616">
        <w:rPr>
          <w:rFonts w:ascii="Times New Roman" w:hAnsi="Times New Roman"/>
          <w:sz w:val="28"/>
          <w:szCs w:val="28"/>
        </w:rPr>
        <w:t>заборгованості зі сплати єдиного внеску».</w:t>
      </w:r>
    </w:p>
    <w:p w:rsidR="001D5B28" w:rsidRPr="006A6588" w:rsidRDefault="001D5B28" w:rsidP="001D5B28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A6588">
        <w:rPr>
          <w:rFonts w:ascii="Times New Roman" w:hAnsi="Times New Roman"/>
          <w:sz w:val="28"/>
          <w:szCs w:val="28"/>
        </w:rPr>
        <w:t>Повідомлено Могилів – Подільське об’єднане управління Пенсійного фонду України у Вінницькій області про ліквідацію Могилів – Поділь</w:t>
      </w:r>
      <w:r w:rsidRPr="006A6588">
        <w:rPr>
          <w:rFonts w:ascii="Times New Roman" w:hAnsi="Times New Roman"/>
          <w:sz w:val="28"/>
          <w:szCs w:val="28"/>
          <w:lang w:val="en-US"/>
        </w:rPr>
        <w:t>c</w:t>
      </w:r>
      <w:r w:rsidRPr="006A6588">
        <w:rPr>
          <w:rFonts w:ascii="Times New Roman" w:hAnsi="Times New Roman"/>
          <w:sz w:val="28"/>
          <w:szCs w:val="28"/>
        </w:rPr>
        <w:t>ького міського центру соціальних служб для сім’ї, дітей та молоді та отримано лист щодо надання інформації про зняття з обліку, а саме:</w:t>
      </w:r>
    </w:p>
    <w:p w:rsidR="001D5B28" w:rsidRPr="006A6588" w:rsidRDefault="001D5B28" w:rsidP="001D5B28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6A6588">
        <w:rPr>
          <w:rFonts w:ascii="Times New Roman" w:hAnsi="Times New Roman"/>
          <w:sz w:val="28"/>
          <w:szCs w:val="28"/>
        </w:rPr>
        <w:t>- Могилів – Поділь</w:t>
      </w:r>
      <w:r w:rsidRPr="006A6588">
        <w:rPr>
          <w:rFonts w:ascii="Times New Roman" w:hAnsi="Times New Roman"/>
          <w:sz w:val="28"/>
          <w:szCs w:val="28"/>
          <w:lang w:val="en-US"/>
        </w:rPr>
        <w:t>c</w:t>
      </w:r>
      <w:r w:rsidRPr="006A6588">
        <w:rPr>
          <w:rFonts w:ascii="Times New Roman" w:hAnsi="Times New Roman"/>
          <w:sz w:val="28"/>
          <w:szCs w:val="28"/>
        </w:rPr>
        <w:t>ького міського центру соціальних служб для сім’ї, дітей та молоді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588">
        <w:rPr>
          <w:rFonts w:ascii="Times New Roman" w:hAnsi="Times New Roman"/>
          <w:sz w:val="28"/>
          <w:szCs w:val="28"/>
        </w:rPr>
        <w:t>та довідку про відсутність заборгованості по платежах до Могилів – Подільського об’єднаного управління Пенсійного фонду України у Вінницькій області, а саме:</w:t>
      </w:r>
    </w:p>
    <w:p w:rsidR="001D5B28" w:rsidRPr="006A6588" w:rsidRDefault="00A223E9" w:rsidP="001D5B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 № 102 </w:t>
      </w:r>
      <w:r w:rsidR="001D5B28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03</w:t>
      </w:r>
      <w:r w:rsidR="001D5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серп</w:t>
      </w:r>
      <w:r w:rsidR="001D5B28">
        <w:rPr>
          <w:rFonts w:ascii="Times New Roman" w:hAnsi="Times New Roman"/>
          <w:sz w:val="28"/>
          <w:szCs w:val="28"/>
        </w:rPr>
        <w:t>ня 2017 року.</w:t>
      </w:r>
    </w:p>
    <w:p w:rsidR="001D5B28" w:rsidRPr="004B5DD1" w:rsidRDefault="001D5B28" w:rsidP="001D5B28">
      <w:pPr>
        <w:pStyle w:val="a3"/>
        <w:numPr>
          <w:ilvl w:val="0"/>
          <w:numId w:val="2"/>
        </w:numPr>
        <w:rPr>
          <w:rFonts w:asciiTheme="minorHAnsi" w:hAnsiTheme="minorHAnsi" w:cstheme="minorBidi"/>
          <w:sz w:val="28"/>
          <w:szCs w:val="28"/>
        </w:rPr>
      </w:pPr>
      <w:r w:rsidRPr="006A6588">
        <w:rPr>
          <w:rFonts w:ascii="Times New Roman" w:hAnsi="Times New Roman"/>
          <w:sz w:val="28"/>
          <w:szCs w:val="28"/>
        </w:rPr>
        <w:t xml:space="preserve">Складено ліквідаційний </w:t>
      </w:r>
      <w:r>
        <w:rPr>
          <w:rFonts w:ascii="Times New Roman" w:hAnsi="Times New Roman"/>
          <w:sz w:val="28"/>
          <w:szCs w:val="28"/>
        </w:rPr>
        <w:t>баланс та затверджено рішенням 16</w:t>
      </w:r>
      <w:r w:rsidRPr="006A6588">
        <w:rPr>
          <w:rFonts w:ascii="Times New Roman" w:hAnsi="Times New Roman"/>
          <w:sz w:val="28"/>
          <w:szCs w:val="28"/>
        </w:rPr>
        <w:t xml:space="preserve"> сесії Могилів – Подільської міської ради </w:t>
      </w:r>
      <w:r>
        <w:rPr>
          <w:rFonts w:ascii="Times New Roman" w:hAnsi="Times New Roman"/>
          <w:sz w:val="28"/>
          <w:szCs w:val="28"/>
        </w:rPr>
        <w:t>7</w:t>
      </w:r>
      <w:r w:rsidR="00A223E9">
        <w:rPr>
          <w:rFonts w:ascii="Times New Roman" w:hAnsi="Times New Roman"/>
          <w:sz w:val="28"/>
          <w:szCs w:val="28"/>
        </w:rPr>
        <w:t xml:space="preserve"> </w:t>
      </w:r>
      <w:r w:rsidRPr="006A6588">
        <w:rPr>
          <w:rFonts w:ascii="Times New Roman" w:hAnsi="Times New Roman"/>
          <w:sz w:val="28"/>
          <w:szCs w:val="28"/>
        </w:rPr>
        <w:t>скликан</w:t>
      </w:r>
      <w:r>
        <w:rPr>
          <w:rFonts w:ascii="Times New Roman" w:hAnsi="Times New Roman"/>
          <w:sz w:val="28"/>
          <w:szCs w:val="28"/>
        </w:rPr>
        <w:t>ня від 11.08.2017</w:t>
      </w:r>
      <w:r w:rsidRPr="006A6588">
        <w:rPr>
          <w:rFonts w:ascii="Times New Roman" w:hAnsi="Times New Roman"/>
          <w:sz w:val="28"/>
          <w:szCs w:val="28"/>
        </w:rPr>
        <w:t xml:space="preserve"> р. </w:t>
      </w:r>
    </w:p>
    <w:p w:rsidR="001D5B28" w:rsidRPr="004B5DD1" w:rsidRDefault="001D5B28" w:rsidP="001D5B28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4B5DD1">
        <w:rPr>
          <w:rFonts w:ascii="Times New Roman" w:hAnsi="Times New Roman"/>
          <w:sz w:val="28"/>
          <w:szCs w:val="28"/>
        </w:rPr>
        <w:t xml:space="preserve">№ 481. </w:t>
      </w:r>
    </w:p>
    <w:p w:rsidR="001D5B28" w:rsidRPr="00D32AF3" w:rsidRDefault="001D5B28" w:rsidP="001D5B28">
      <w:pPr>
        <w:pStyle w:val="a3"/>
        <w:ind w:left="1080"/>
        <w:jc w:val="both"/>
        <w:rPr>
          <w:sz w:val="2"/>
          <w:szCs w:val="26"/>
        </w:rPr>
      </w:pPr>
    </w:p>
    <w:p w:rsidR="001D5B28" w:rsidRDefault="001D5B28" w:rsidP="001D5B28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1D5B28" w:rsidRPr="00EE7801" w:rsidRDefault="001D5B28" w:rsidP="001D5B2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E7801">
        <w:rPr>
          <w:rFonts w:ascii="Times New Roman" w:hAnsi="Times New Roman"/>
          <w:b/>
          <w:sz w:val="24"/>
          <w:szCs w:val="24"/>
          <w:lang w:val="uk-UA"/>
        </w:rPr>
        <w:t>ПІДПИСАЛИ:</w:t>
      </w:r>
    </w:p>
    <w:p w:rsidR="001D5B28" w:rsidRPr="004B5DD1" w:rsidRDefault="001D5B28" w:rsidP="001D5B28">
      <w:pPr>
        <w:spacing w:after="0" w:line="240" w:lineRule="auto"/>
        <w:rPr>
          <w:rFonts w:ascii="Times New Roman" w:hAnsi="Times New Roman"/>
          <w:b/>
          <w:sz w:val="18"/>
          <w:lang w:val="uk-UA"/>
        </w:rPr>
      </w:pPr>
    </w:p>
    <w:p w:rsidR="001D5B28" w:rsidRPr="004B5DD1" w:rsidRDefault="001D5B28" w:rsidP="001D5B28">
      <w:pPr>
        <w:spacing w:after="0" w:line="240" w:lineRule="auto"/>
        <w:rPr>
          <w:rFonts w:ascii="Times New Roman" w:hAnsi="Times New Roman"/>
          <w:sz w:val="24"/>
          <w:lang w:val="uk-UA"/>
        </w:rPr>
      </w:pPr>
      <w:r w:rsidRPr="004B5DD1">
        <w:rPr>
          <w:rFonts w:ascii="Times New Roman" w:hAnsi="Times New Roman"/>
          <w:sz w:val="24"/>
          <w:lang w:val="uk-UA"/>
        </w:rPr>
        <w:t>Криган Віталій Іванович                                      __________________</w:t>
      </w:r>
    </w:p>
    <w:p w:rsidR="001D5B28" w:rsidRPr="004B5DD1" w:rsidRDefault="001D5B28" w:rsidP="001D5B28">
      <w:pPr>
        <w:spacing w:after="0" w:line="240" w:lineRule="auto"/>
        <w:rPr>
          <w:rFonts w:ascii="Times New Roman" w:hAnsi="Times New Roman"/>
          <w:sz w:val="24"/>
          <w:lang w:val="uk-UA"/>
        </w:rPr>
      </w:pPr>
      <w:r w:rsidRPr="004B5DD1">
        <w:rPr>
          <w:rFonts w:ascii="Times New Roman" w:hAnsi="Times New Roman"/>
          <w:sz w:val="24"/>
          <w:lang w:val="uk-UA"/>
        </w:rPr>
        <w:t>Німченко Ірина Анатоліївна                                __________________</w:t>
      </w:r>
    </w:p>
    <w:p w:rsidR="001D5B28" w:rsidRPr="004B5DD1" w:rsidRDefault="001D5B28" w:rsidP="001D5B28">
      <w:pPr>
        <w:spacing w:after="0" w:line="240" w:lineRule="auto"/>
        <w:rPr>
          <w:rFonts w:ascii="Times New Roman" w:hAnsi="Times New Roman"/>
          <w:sz w:val="24"/>
          <w:lang w:val="uk-UA"/>
        </w:rPr>
      </w:pPr>
      <w:r w:rsidRPr="004B5DD1">
        <w:rPr>
          <w:rFonts w:ascii="Times New Roman" w:hAnsi="Times New Roman"/>
          <w:sz w:val="24"/>
          <w:lang w:val="uk-UA"/>
        </w:rPr>
        <w:t>Мединська Олександра                                        __________________</w:t>
      </w:r>
    </w:p>
    <w:p w:rsidR="00EE7801" w:rsidRDefault="00EE7801" w:rsidP="001D5B28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1D5B28" w:rsidRDefault="001D5B28" w:rsidP="001D5B28">
      <w:pPr>
        <w:spacing w:after="0" w:line="240" w:lineRule="auto"/>
        <w:rPr>
          <w:rFonts w:ascii="Times New Roman" w:hAnsi="Times New Roman"/>
          <w:b/>
          <w:lang w:val="uk-UA"/>
        </w:rPr>
      </w:pPr>
      <w:r w:rsidRPr="004B5DD1">
        <w:rPr>
          <w:rFonts w:ascii="Times New Roman" w:hAnsi="Times New Roman"/>
          <w:b/>
          <w:lang w:val="uk-UA"/>
        </w:rPr>
        <w:t>ЧЛЕНИ КОМІСІЇ:</w:t>
      </w:r>
    </w:p>
    <w:p w:rsidR="001D5B28" w:rsidRPr="00946AD6" w:rsidRDefault="001D5B28" w:rsidP="001D5B28">
      <w:pPr>
        <w:spacing w:after="0" w:line="240" w:lineRule="auto"/>
        <w:rPr>
          <w:rFonts w:ascii="Times New Roman" w:hAnsi="Times New Roman"/>
          <w:sz w:val="24"/>
          <w:lang w:val="uk-UA"/>
        </w:rPr>
      </w:pPr>
      <w:r w:rsidRPr="004B5DD1">
        <w:rPr>
          <w:rFonts w:ascii="Times New Roman" w:hAnsi="Times New Roman"/>
          <w:sz w:val="24"/>
          <w:lang w:val="uk-UA"/>
        </w:rPr>
        <w:t xml:space="preserve">Сувалова Леся Анатоліївн                                 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946AD6">
        <w:rPr>
          <w:rFonts w:ascii="Times New Roman" w:hAnsi="Times New Roman"/>
          <w:i/>
          <w:sz w:val="24"/>
          <w:lang w:val="uk-UA"/>
        </w:rPr>
        <w:t>(вибула)</w:t>
      </w:r>
    </w:p>
    <w:p w:rsidR="001D5B28" w:rsidRDefault="001D5B28" w:rsidP="001D5B28">
      <w:pPr>
        <w:spacing w:line="240" w:lineRule="auto"/>
        <w:rPr>
          <w:rFonts w:ascii="Times New Roman" w:hAnsi="Times New Roman"/>
          <w:sz w:val="24"/>
          <w:lang w:val="uk-UA"/>
        </w:rPr>
      </w:pPr>
      <w:r w:rsidRPr="004B5DD1">
        <w:rPr>
          <w:rFonts w:ascii="Times New Roman" w:hAnsi="Times New Roman"/>
          <w:sz w:val="24"/>
          <w:lang w:val="uk-UA"/>
        </w:rPr>
        <w:t>Вацак Олена Олексіївна                                       __________________</w:t>
      </w:r>
    </w:p>
    <w:p w:rsidR="001D5B28" w:rsidRDefault="001D5B28" w:rsidP="001D5B28">
      <w:pPr>
        <w:spacing w:line="240" w:lineRule="auto"/>
        <w:rPr>
          <w:rFonts w:ascii="Times New Roman" w:hAnsi="Times New Roman"/>
          <w:sz w:val="24"/>
          <w:lang w:val="uk-UA"/>
        </w:rPr>
      </w:pPr>
      <w:r w:rsidRPr="004B5DD1">
        <w:rPr>
          <w:rFonts w:ascii="Times New Roman" w:hAnsi="Times New Roman"/>
          <w:sz w:val="24"/>
          <w:lang w:val="uk-UA"/>
        </w:rPr>
        <w:t xml:space="preserve">Микитин Вікторія Іванівна    </w:t>
      </w:r>
      <w:r>
        <w:rPr>
          <w:rFonts w:ascii="Times New Roman" w:hAnsi="Times New Roman"/>
          <w:sz w:val="24"/>
          <w:lang w:val="uk-UA"/>
        </w:rPr>
        <w:t xml:space="preserve">                              </w:t>
      </w:r>
      <w:r w:rsidRPr="004B5DD1">
        <w:rPr>
          <w:rFonts w:ascii="Times New Roman" w:hAnsi="Times New Roman"/>
          <w:sz w:val="24"/>
          <w:lang w:val="uk-UA"/>
        </w:rPr>
        <w:t>__________________</w:t>
      </w:r>
    </w:p>
    <w:p w:rsidR="001D5B28" w:rsidRPr="004B5DD1" w:rsidRDefault="001D5B28" w:rsidP="001D5B28">
      <w:pPr>
        <w:spacing w:line="240" w:lineRule="auto"/>
        <w:rPr>
          <w:rFonts w:ascii="Times New Roman" w:hAnsi="Times New Roman"/>
          <w:sz w:val="24"/>
          <w:lang w:val="uk-UA"/>
        </w:rPr>
      </w:pPr>
      <w:r w:rsidRPr="004B5DD1">
        <w:rPr>
          <w:rFonts w:ascii="Times New Roman" w:hAnsi="Times New Roman"/>
          <w:sz w:val="24"/>
          <w:lang w:val="uk-UA"/>
        </w:rPr>
        <w:t xml:space="preserve">Куйбіда Марія Василівна      </w:t>
      </w:r>
      <w:r>
        <w:rPr>
          <w:rFonts w:ascii="Times New Roman" w:hAnsi="Times New Roman"/>
          <w:sz w:val="24"/>
          <w:lang w:val="uk-UA"/>
        </w:rPr>
        <w:t xml:space="preserve">                               </w:t>
      </w:r>
      <w:r w:rsidRPr="004B5DD1">
        <w:rPr>
          <w:rFonts w:ascii="Times New Roman" w:hAnsi="Times New Roman"/>
          <w:sz w:val="24"/>
          <w:lang w:val="uk-UA"/>
        </w:rPr>
        <w:t>__________________</w:t>
      </w:r>
    </w:p>
    <w:p w:rsidR="00B2425A" w:rsidRDefault="001D5B28" w:rsidP="00B2425A">
      <w:pPr>
        <w:spacing w:line="240" w:lineRule="auto"/>
        <w:rPr>
          <w:rFonts w:ascii="Times New Roman" w:hAnsi="Times New Roman"/>
          <w:i/>
          <w:sz w:val="24"/>
          <w:lang w:val="uk-UA"/>
        </w:rPr>
      </w:pPr>
      <w:r w:rsidRPr="004B5DD1">
        <w:rPr>
          <w:rFonts w:ascii="Times New Roman" w:hAnsi="Times New Roman"/>
          <w:sz w:val="24"/>
          <w:lang w:val="uk-UA"/>
        </w:rPr>
        <w:t xml:space="preserve">Мельник Ірина Яківна                                          </w:t>
      </w:r>
      <w:r w:rsidRPr="00946AD6">
        <w:rPr>
          <w:rFonts w:ascii="Times New Roman" w:hAnsi="Times New Roman"/>
          <w:i/>
          <w:sz w:val="24"/>
          <w:lang w:val="uk-UA"/>
        </w:rPr>
        <w:t>(вибула)</w:t>
      </w:r>
    </w:p>
    <w:p w:rsidR="00B2425A" w:rsidRDefault="00B2425A" w:rsidP="00B2425A">
      <w:pPr>
        <w:spacing w:line="240" w:lineRule="auto"/>
        <w:rPr>
          <w:rFonts w:ascii="Times New Roman" w:hAnsi="Times New Roman"/>
          <w:sz w:val="24"/>
          <w:lang w:val="uk-UA"/>
        </w:rPr>
      </w:pPr>
    </w:p>
    <w:p w:rsidR="00376789" w:rsidRPr="00B2425A" w:rsidRDefault="001D5B28" w:rsidP="00B2425A">
      <w:pPr>
        <w:spacing w:line="240" w:lineRule="auto"/>
        <w:rPr>
          <w:rFonts w:ascii="Times New Roman" w:hAnsi="Times New Roman"/>
          <w:sz w:val="24"/>
          <w:lang w:val="uk-UA"/>
        </w:rPr>
      </w:pPr>
      <w:r w:rsidRPr="001D5B28"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                  </w:t>
      </w:r>
      <w:r w:rsidR="003F7B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5B28">
        <w:rPr>
          <w:rFonts w:ascii="Times New Roman" w:hAnsi="Times New Roman"/>
          <w:sz w:val="28"/>
          <w:szCs w:val="28"/>
          <w:lang w:val="uk-UA"/>
        </w:rPr>
        <w:t xml:space="preserve">   М. Гоцуляк</w:t>
      </w:r>
    </w:p>
    <w:sectPr w:rsidR="00376789" w:rsidRPr="00B2425A" w:rsidSect="00B2425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3FC5"/>
    <w:multiLevelType w:val="multilevel"/>
    <w:tmpl w:val="CDCA7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4EA361E"/>
    <w:multiLevelType w:val="hybridMultilevel"/>
    <w:tmpl w:val="ED64DADA"/>
    <w:lvl w:ilvl="0" w:tplc="642C46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D397B"/>
    <w:rsid w:val="0001272D"/>
    <w:rsid w:val="000971F5"/>
    <w:rsid w:val="000E17AE"/>
    <w:rsid w:val="000F3096"/>
    <w:rsid w:val="00134873"/>
    <w:rsid w:val="001B7293"/>
    <w:rsid w:val="001D5B28"/>
    <w:rsid w:val="001F32BA"/>
    <w:rsid w:val="00284CD6"/>
    <w:rsid w:val="00323A06"/>
    <w:rsid w:val="003328D8"/>
    <w:rsid w:val="00376789"/>
    <w:rsid w:val="00390BEC"/>
    <w:rsid w:val="003B2A21"/>
    <w:rsid w:val="003F7BE1"/>
    <w:rsid w:val="00436EF0"/>
    <w:rsid w:val="00456C29"/>
    <w:rsid w:val="004A4629"/>
    <w:rsid w:val="004C32BA"/>
    <w:rsid w:val="00514589"/>
    <w:rsid w:val="00595BA2"/>
    <w:rsid w:val="005A3283"/>
    <w:rsid w:val="005B417E"/>
    <w:rsid w:val="005B6DE2"/>
    <w:rsid w:val="005D0879"/>
    <w:rsid w:val="005D397B"/>
    <w:rsid w:val="00625AB0"/>
    <w:rsid w:val="00673A4C"/>
    <w:rsid w:val="008402E9"/>
    <w:rsid w:val="008B36DA"/>
    <w:rsid w:val="009200D8"/>
    <w:rsid w:val="009315A3"/>
    <w:rsid w:val="009F2919"/>
    <w:rsid w:val="00A223E9"/>
    <w:rsid w:val="00AD2CDF"/>
    <w:rsid w:val="00B2425A"/>
    <w:rsid w:val="00B32D90"/>
    <w:rsid w:val="00B34845"/>
    <w:rsid w:val="00B64738"/>
    <w:rsid w:val="00CF3E82"/>
    <w:rsid w:val="00D606CB"/>
    <w:rsid w:val="00E50A4E"/>
    <w:rsid w:val="00EE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72D"/>
    <w:rPr>
      <w:sz w:val="22"/>
      <w:szCs w:val="2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B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2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5B2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72D"/>
    <w:rPr>
      <w:sz w:val="22"/>
      <w:szCs w:val="2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B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B7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1717</Words>
  <Characters>9792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LUSER</cp:lastModifiedBy>
  <cp:revision>18</cp:revision>
  <cp:lastPrinted>2017-08-14T12:38:00Z</cp:lastPrinted>
  <dcterms:created xsi:type="dcterms:W3CDTF">2017-03-16T14:44:00Z</dcterms:created>
  <dcterms:modified xsi:type="dcterms:W3CDTF">2017-10-11T08:10:00Z</dcterms:modified>
</cp:coreProperties>
</file>